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EC" w:rsidRPr="00056CE1" w:rsidRDefault="00A874EC" w:rsidP="00A874EC">
      <w:pPr>
        <w:jc w:val="center"/>
        <w:rPr>
          <w:rFonts w:ascii="Times New Roman" w:hAnsi="Times New Roman" w:cs="Times New Roman"/>
          <w:sz w:val="28"/>
        </w:rPr>
      </w:pPr>
      <w:r w:rsidRPr="00056CE1">
        <w:rPr>
          <w:rFonts w:ascii="Times New Roman" w:hAnsi="Times New Roman" w:cs="Times New Roman"/>
          <w:sz w:val="28"/>
          <w:lang w:val="en-US"/>
        </w:rPr>
        <w:t>I</w:t>
      </w:r>
      <w:r w:rsidRPr="00056CE1">
        <w:rPr>
          <w:rFonts w:ascii="Times New Roman" w:hAnsi="Times New Roman" w:cs="Times New Roman"/>
          <w:sz w:val="28"/>
        </w:rPr>
        <w:t xml:space="preserve"> открытый региональный конкурс исследовательских и проектных работ школьников «Высший пилотаж-Пенза 2019»</w:t>
      </w:r>
    </w:p>
    <w:p w:rsidR="00A874EC" w:rsidRDefault="00A874EC" w:rsidP="00A874EC">
      <w:pPr>
        <w:rPr>
          <w:rFonts w:ascii="Times New Roman" w:hAnsi="Times New Roman" w:cs="Times New Roman"/>
          <w:sz w:val="28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sz w:val="28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sz w:val="28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sz w:val="28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sz w:val="28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sz w:val="28"/>
        </w:rPr>
      </w:pPr>
    </w:p>
    <w:p w:rsidR="00A874EC" w:rsidRPr="00056CE1" w:rsidRDefault="00A874EC" w:rsidP="00A874EC">
      <w:pPr>
        <w:jc w:val="center"/>
        <w:rPr>
          <w:rFonts w:ascii="Times New Roman" w:hAnsi="Times New Roman" w:cs="Times New Roman"/>
          <w:b/>
          <w:sz w:val="28"/>
        </w:rPr>
      </w:pPr>
      <w:r w:rsidRPr="00056CE1">
        <w:rPr>
          <w:rFonts w:ascii="Times New Roman" w:hAnsi="Times New Roman" w:cs="Times New Roman"/>
          <w:b/>
          <w:sz w:val="28"/>
        </w:rPr>
        <w:t>Исследовательская работа</w:t>
      </w:r>
    </w:p>
    <w:p w:rsidR="00A874EC" w:rsidRPr="00056CE1" w:rsidRDefault="00A874EC" w:rsidP="00A874EC">
      <w:pPr>
        <w:jc w:val="center"/>
        <w:rPr>
          <w:rFonts w:ascii="Times New Roman" w:hAnsi="Times New Roman" w:cs="Times New Roman"/>
          <w:b/>
          <w:sz w:val="28"/>
        </w:rPr>
      </w:pPr>
      <w:r w:rsidRPr="00056CE1">
        <w:rPr>
          <w:rFonts w:ascii="Times New Roman" w:hAnsi="Times New Roman" w:cs="Times New Roman"/>
          <w:b/>
          <w:sz w:val="28"/>
        </w:rPr>
        <w:t>по теме</w:t>
      </w:r>
      <w:r>
        <w:rPr>
          <w:rFonts w:ascii="Times New Roman" w:hAnsi="Times New Roman" w:cs="Times New Roman"/>
          <w:b/>
          <w:sz w:val="28"/>
        </w:rPr>
        <w:t>:</w:t>
      </w:r>
    </w:p>
    <w:p w:rsidR="00A874EC" w:rsidRPr="00056CE1" w:rsidRDefault="00A874EC" w:rsidP="00A874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«</w:t>
      </w:r>
      <w:r w:rsidRPr="00056CE1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Мод</w:t>
      </w:r>
      <w:r w:rsidR="002558E1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а</w:t>
      </w:r>
      <w:r w:rsidRPr="00056CE1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 xml:space="preserve"> как  социально-психологическо</w:t>
      </w:r>
      <w:r w:rsidR="00F27CA7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е явление</w:t>
      </w:r>
      <w:r w:rsidRPr="00056CE1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 xml:space="preserve"> в начальной школе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»</w:t>
      </w:r>
      <w:r w:rsidRPr="00056CE1">
        <w:rPr>
          <w:rFonts w:ascii="Times New Roman" w:eastAsia="Times New Roman" w:hAnsi="Times New Roman" w:cs="Times New Roman"/>
          <w:b/>
          <w:color w:val="000000"/>
          <w:sz w:val="32"/>
          <w:szCs w:val="33"/>
          <w:lang w:eastAsia="ru-RU"/>
        </w:rPr>
        <w:t>.</w:t>
      </w:r>
    </w:p>
    <w:p w:rsidR="00A874EC" w:rsidRDefault="00A874EC" w:rsidP="00A874EC">
      <w:pPr>
        <w:jc w:val="center"/>
        <w:rPr>
          <w:rFonts w:ascii="Times New Roman" w:hAnsi="Times New Roman" w:cs="Times New Roman"/>
          <w:b/>
          <w:sz w:val="36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b/>
          <w:sz w:val="36"/>
        </w:rPr>
      </w:pPr>
    </w:p>
    <w:p w:rsidR="00A874EC" w:rsidRDefault="00A874EC" w:rsidP="00A874EC">
      <w:pPr>
        <w:jc w:val="center"/>
        <w:rPr>
          <w:rFonts w:ascii="Times New Roman" w:hAnsi="Times New Roman" w:cs="Times New Roman"/>
          <w:b/>
          <w:sz w:val="36"/>
        </w:rPr>
      </w:pP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>Выполнила:</w:t>
      </w: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056CE1">
        <w:rPr>
          <w:rFonts w:ascii="Times New Roman" w:hAnsi="Times New Roman" w:cs="Times New Roman"/>
          <w:sz w:val="24"/>
        </w:rPr>
        <w:t>Пучкова</w:t>
      </w:r>
      <w:proofErr w:type="spellEnd"/>
      <w:r w:rsidRPr="00056CE1">
        <w:rPr>
          <w:rFonts w:ascii="Times New Roman" w:hAnsi="Times New Roman" w:cs="Times New Roman"/>
          <w:sz w:val="24"/>
        </w:rPr>
        <w:t xml:space="preserve"> Мария, ученица 9 класса</w:t>
      </w: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>МБОУ гимназии № 42 г</w:t>
      </w:r>
      <w:proofErr w:type="gramStart"/>
      <w:r w:rsidRPr="00056CE1">
        <w:rPr>
          <w:rFonts w:ascii="Times New Roman" w:hAnsi="Times New Roman" w:cs="Times New Roman"/>
          <w:sz w:val="24"/>
        </w:rPr>
        <w:t>.П</w:t>
      </w:r>
      <w:proofErr w:type="gramEnd"/>
      <w:r w:rsidRPr="00056CE1">
        <w:rPr>
          <w:rFonts w:ascii="Times New Roman" w:hAnsi="Times New Roman" w:cs="Times New Roman"/>
          <w:sz w:val="24"/>
        </w:rPr>
        <w:t>ензы</w:t>
      </w: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>Руководитель:</w:t>
      </w: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 xml:space="preserve">Потапова Вера Ивановна, педагог-психолог </w:t>
      </w: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>МБОУ гимназии № 42 г</w:t>
      </w:r>
      <w:proofErr w:type="gramStart"/>
      <w:r w:rsidRPr="00056CE1">
        <w:rPr>
          <w:rFonts w:ascii="Times New Roman" w:hAnsi="Times New Roman" w:cs="Times New Roman"/>
          <w:sz w:val="24"/>
        </w:rPr>
        <w:t>.П</w:t>
      </w:r>
      <w:proofErr w:type="gramEnd"/>
      <w:r w:rsidRPr="00056CE1">
        <w:rPr>
          <w:rFonts w:ascii="Times New Roman" w:hAnsi="Times New Roman" w:cs="Times New Roman"/>
          <w:sz w:val="24"/>
        </w:rPr>
        <w:t>ензы</w:t>
      </w:r>
    </w:p>
    <w:p w:rsidR="00A874EC" w:rsidRDefault="00A874EC" w:rsidP="00A874EC">
      <w:pPr>
        <w:jc w:val="right"/>
        <w:rPr>
          <w:rFonts w:ascii="Times New Roman" w:hAnsi="Times New Roman" w:cs="Times New Roman"/>
          <w:b/>
          <w:sz w:val="24"/>
        </w:rPr>
      </w:pPr>
    </w:p>
    <w:p w:rsidR="00A874EC" w:rsidRDefault="00A874EC" w:rsidP="00A874EC">
      <w:pPr>
        <w:jc w:val="right"/>
        <w:rPr>
          <w:rFonts w:ascii="Times New Roman" w:hAnsi="Times New Roman" w:cs="Times New Roman"/>
          <w:b/>
          <w:sz w:val="24"/>
        </w:rPr>
      </w:pPr>
    </w:p>
    <w:p w:rsidR="00A874EC" w:rsidRDefault="00A874EC" w:rsidP="00A874EC">
      <w:pPr>
        <w:jc w:val="right"/>
        <w:rPr>
          <w:rFonts w:ascii="Times New Roman" w:hAnsi="Times New Roman" w:cs="Times New Roman"/>
          <w:b/>
          <w:sz w:val="24"/>
        </w:rPr>
      </w:pPr>
    </w:p>
    <w:p w:rsidR="00A874EC" w:rsidRDefault="00A874EC" w:rsidP="00A874EC">
      <w:pPr>
        <w:jc w:val="right"/>
        <w:rPr>
          <w:rFonts w:ascii="Times New Roman" w:hAnsi="Times New Roman" w:cs="Times New Roman"/>
          <w:b/>
          <w:sz w:val="24"/>
        </w:rPr>
      </w:pPr>
    </w:p>
    <w:p w:rsidR="00A874EC" w:rsidRPr="00056CE1" w:rsidRDefault="00A874EC" w:rsidP="00A874EC">
      <w:pPr>
        <w:jc w:val="right"/>
        <w:rPr>
          <w:rFonts w:ascii="Times New Roman" w:hAnsi="Times New Roman" w:cs="Times New Roman"/>
          <w:sz w:val="24"/>
        </w:rPr>
      </w:pPr>
    </w:p>
    <w:p w:rsidR="00A874EC" w:rsidRPr="00056CE1" w:rsidRDefault="00A874EC" w:rsidP="00A874EC">
      <w:pPr>
        <w:jc w:val="center"/>
        <w:rPr>
          <w:rFonts w:ascii="Times New Roman" w:hAnsi="Times New Roman" w:cs="Times New Roman"/>
          <w:sz w:val="24"/>
        </w:rPr>
      </w:pPr>
      <w:r w:rsidRPr="00056CE1">
        <w:rPr>
          <w:rFonts w:ascii="Times New Roman" w:hAnsi="Times New Roman" w:cs="Times New Roman"/>
          <w:sz w:val="24"/>
        </w:rPr>
        <w:t>2019г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lastRenderedPageBreak/>
        <w:t>1.Введение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>2.Основная  часть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 xml:space="preserve">2.1.Понятие </w:t>
      </w:r>
      <w:r>
        <w:rPr>
          <w:rFonts w:ascii="Times New Roman" w:hAnsi="Times New Roman"/>
          <w:bCs/>
          <w:sz w:val="24"/>
          <w:szCs w:val="24"/>
        </w:rPr>
        <w:t xml:space="preserve"> «мода», «модные стандарты»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 xml:space="preserve">2.2.Проведение </w:t>
      </w:r>
      <w:r>
        <w:rPr>
          <w:rFonts w:ascii="Times New Roman" w:hAnsi="Times New Roman"/>
          <w:bCs/>
          <w:sz w:val="24"/>
          <w:szCs w:val="24"/>
        </w:rPr>
        <w:t>анкетирования</w:t>
      </w:r>
    </w:p>
    <w:p w:rsidR="000D111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>2.3.</w:t>
      </w:r>
      <w:proofErr w:type="gramStart"/>
      <w:r>
        <w:rPr>
          <w:rFonts w:ascii="Times New Roman" w:hAnsi="Times New Roman"/>
          <w:bCs/>
          <w:sz w:val="24"/>
          <w:szCs w:val="24"/>
        </w:rPr>
        <w:t>Решение проблемной ситуации</w:t>
      </w:r>
      <w:proofErr w:type="gramEnd"/>
    </w:p>
    <w:p w:rsidR="000D111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2.4.Работа со школьниками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>3.Выводы</w:t>
      </w:r>
    </w:p>
    <w:p w:rsidR="000D111F" w:rsidRPr="008B2F0F" w:rsidRDefault="000D111F" w:rsidP="000D11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B2F0F">
        <w:rPr>
          <w:rFonts w:ascii="Times New Roman" w:hAnsi="Times New Roman"/>
          <w:bCs/>
          <w:sz w:val="24"/>
          <w:szCs w:val="24"/>
        </w:rPr>
        <w:t>4.Приложение.</w:t>
      </w: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E6" w:rsidRDefault="00E100E6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FAC" w:rsidRPr="00093FAC" w:rsidRDefault="00093FAC" w:rsidP="00417B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FA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B976D8" w:rsidRPr="00B976D8" w:rsidRDefault="00B976D8" w:rsidP="00417B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D8">
        <w:rPr>
          <w:rFonts w:ascii="Times New Roman" w:hAnsi="Times New Roman" w:cs="Times New Roman"/>
          <w:sz w:val="24"/>
          <w:szCs w:val="24"/>
        </w:rPr>
        <w:t>Я люблю читать стихи. Однажды мне попали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B976D8">
        <w:rPr>
          <w:rFonts w:ascii="Times New Roman" w:hAnsi="Times New Roman" w:cs="Times New Roman"/>
          <w:sz w:val="24"/>
          <w:szCs w:val="24"/>
        </w:rPr>
        <w:t xml:space="preserve"> на глаза стихи Эдуарда Асадова «Модные люди», гд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76D8">
        <w:rPr>
          <w:rFonts w:ascii="Times New Roman" w:hAnsi="Times New Roman" w:cs="Times New Roman"/>
          <w:sz w:val="24"/>
          <w:szCs w:val="24"/>
        </w:rPr>
        <w:t xml:space="preserve"> звучать такие слова: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Мода, мода! Кто ее рождает? 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ее постигнуть до конца?!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Мода вечно там, где оглупляют, 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всегда упорно подгоняют </w:t>
      </w:r>
    </w:p>
    <w:p w:rsidR="00B976D8" w:rsidRPr="00CA3A9B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стандарт и вкусы, и сердца. 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Подгоняют? Для чего? Зачем?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затем, без всякого сомнения, </w:t>
      </w:r>
    </w:p>
    <w:p w:rsidR="00B976D8" w:rsidRPr="00B976D8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многим, если уж не всем, </w:t>
      </w:r>
    </w:p>
    <w:p w:rsidR="00B976D8" w:rsidRPr="00CA3A9B" w:rsidRDefault="00B976D8" w:rsidP="00417B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Вбить в мозги единое мышление. </w:t>
      </w:r>
    </w:p>
    <w:p w:rsidR="00B976D8" w:rsidRPr="0055031C" w:rsidRDefault="00B976D8" w:rsidP="00FA0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D8">
        <w:rPr>
          <w:rFonts w:ascii="Times New Roman" w:hAnsi="Times New Roman" w:cs="Times New Roman"/>
        </w:rPr>
        <w:t>Размышления над этим  текстом, привели меня к желанию  глубоко изучить этот вопрос и понять, что же такое «мода»</w:t>
      </w:r>
      <w:r>
        <w:rPr>
          <w:rFonts w:ascii="Times New Roman" w:hAnsi="Times New Roman" w:cs="Times New Roman"/>
        </w:rPr>
        <w:t xml:space="preserve">, </w:t>
      </w:r>
      <w:r w:rsidRPr="00B976D8">
        <w:rPr>
          <w:rFonts w:ascii="Times New Roman" w:hAnsi="Times New Roman" w:cs="Times New Roman"/>
          <w:color w:val="000000"/>
          <w:sz w:val="24"/>
          <w:szCs w:val="35"/>
        </w:rPr>
        <w:t xml:space="preserve">мода 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 это только изменения </w:t>
      </w:r>
      <w:r w:rsidRPr="00B976D8">
        <w:rPr>
          <w:rFonts w:ascii="Times New Roman" w:hAnsi="Times New Roman" w:cs="Times New Roman"/>
          <w:color w:val="000000"/>
          <w:sz w:val="24"/>
          <w:szCs w:val="35"/>
        </w:rPr>
        <w:t>в одежде и предметах быта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, или есть какое-то еще </w:t>
      </w:r>
      <w:r w:rsidRPr="00B976D8">
        <w:rPr>
          <w:rFonts w:ascii="Times New Roman" w:hAnsi="Times New Roman" w:cs="Times New Roman"/>
          <w:color w:val="000000"/>
          <w:sz w:val="24"/>
          <w:szCs w:val="35"/>
        </w:rPr>
        <w:t xml:space="preserve"> психологическое значение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 этого понятия</w:t>
      </w:r>
      <w:r w:rsidR="00B02A75">
        <w:rPr>
          <w:rFonts w:ascii="Times New Roman" w:hAnsi="Times New Roman" w:cs="Times New Roman"/>
          <w:color w:val="000000"/>
          <w:sz w:val="24"/>
          <w:szCs w:val="35"/>
        </w:rPr>
        <w:t>?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 А как школьники относятся к моде,</w:t>
      </w:r>
      <w:r w:rsidR="00B02A75">
        <w:rPr>
          <w:rFonts w:ascii="Times New Roman" w:hAnsi="Times New Roman" w:cs="Times New Roman"/>
          <w:color w:val="000000"/>
          <w:sz w:val="24"/>
          <w:szCs w:val="3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35"/>
        </w:rPr>
        <w:t>как мода влияет на них</w:t>
      </w:r>
      <w:r w:rsidR="00B02A75">
        <w:rPr>
          <w:rFonts w:ascii="Times New Roman" w:hAnsi="Times New Roman" w:cs="Times New Roman"/>
          <w:color w:val="000000"/>
          <w:sz w:val="24"/>
          <w:szCs w:val="35"/>
        </w:rPr>
        <w:t>?</w:t>
      </w:r>
      <w:r w:rsidR="00A32D44">
        <w:rPr>
          <w:rFonts w:ascii="Times New Roman" w:hAnsi="Times New Roman" w:cs="Times New Roman"/>
          <w:color w:val="000000"/>
          <w:sz w:val="24"/>
          <w:szCs w:val="35"/>
        </w:rPr>
        <w:t xml:space="preserve"> Какие могут формироваться представления о моде, если  в гимназию мы все ходим в форме?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 Чем я больше думала, тем больше возникало вопросов, в которых я сама уже разобраться не смогла</w:t>
      </w:r>
      <w:r w:rsidR="00B02A75">
        <w:rPr>
          <w:rFonts w:ascii="Times New Roman" w:hAnsi="Times New Roman" w:cs="Times New Roman"/>
          <w:color w:val="000000"/>
          <w:sz w:val="24"/>
          <w:szCs w:val="35"/>
        </w:rPr>
        <w:t>. Н</w:t>
      </w:r>
      <w:r>
        <w:rPr>
          <w:rFonts w:ascii="Times New Roman" w:hAnsi="Times New Roman" w:cs="Times New Roman"/>
          <w:color w:val="000000"/>
          <w:sz w:val="24"/>
          <w:szCs w:val="35"/>
        </w:rPr>
        <w:t xml:space="preserve">а помощь пришел наш школьный психолог. </w:t>
      </w:r>
      <w:r w:rsidRPr="0055031C">
        <w:rPr>
          <w:rFonts w:ascii="Times New Roman" w:hAnsi="Times New Roman" w:cs="Times New Roman"/>
          <w:color w:val="000000"/>
          <w:sz w:val="24"/>
          <w:szCs w:val="24"/>
        </w:rPr>
        <w:t xml:space="preserve">Она предложила </w:t>
      </w:r>
      <w:r w:rsidR="00B02A75" w:rsidRPr="0055031C">
        <w:rPr>
          <w:rFonts w:ascii="Times New Roman" w:hAnsi="Times New Roman" w:cs="Times New Roman"/>
          <w:color w:val="000000"/>
          <w:sz w:val="24"/>
          <w:szCs w:val="24"/>
        </w:rPr>
        <w:t xml:space="preserve">изучить и </w:t>
      </w:r>
      <w:r w:rsidRPr="0055031C">
        <w:rPr>
          <w:rFonts w:ascii="Times New Roman" w:hAnsi="Times New Roman" w:cs="Times New Roman"/>
          <w:color w:val="000000"/>
          <w:sz w:val="24"/>
          <w:szCs w:val="24"/>
        </w:rPr>
        <w:t>провести исследование</w:t>
      </w:r>
      <w:r w:rsidR="00B02A75" w:rsidRPr="0055031C">
        <w:rPr>
          <w:rFonts w:ascii="Times New Roman" w:hAnsi="Times New Roman" w:cs="Times New Roman"/>
          <w:color w:val="000000"/>
          <w:sz w:val="24"/>
          <w:szCs w:val="24"/>
        </w:rPr>
        <w:t xml:space="preserve"> по этой проблеме. </w:t>
      </w:r>
    </w:p>
    <w:p w:rsidR="001074F6" w:rsidRDefault="00B02A75" w:rsidP="00FA0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1C">
        <w:rPr>
          <w:rFonts w:ascii="Times New Roman" w:hAnsi="Times New Roman" w:cs="Times New Roman"/>
          <w:sz w:val="24"/>
          <w:szCs w:val="24"/>
        </w:rPr>
        <w:t xml:space="preserve">Определяя тему нашего исследования,  мы нашли много </w:t>
      </w:r>
      <w:r w:rsidR="0055031C">
        <w:rPr>
          <w:rFonts w:ascii="Times New Roman" w:hAnsi="Times New Roman" w:cs="Times New Roman"/>
          <w:sz w:val="24"/>
          <w:szCs w:val="24"/>
        </w:rPr>
        <w:t>материалов</w:t>
      </w:r>
      <w:r w:rsidRPr="0055031C">
        <w:rPr>
          <w:rFonts w:ascii="Times New Roman" w:hAnsi="Times New Roman" w:cs="Times New Roman"/>
          <w:sz w:val="24"/>
          <w:szCs w:val="24"/>
        </w:rPr>
        <w:t xml:space="preserve">, посвященных подростковой и молодежной моде, </w:t>
      </w:r>
      <w:r w:rsidR="0055031C" w:rsidRPr="0055031C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5031C">
        <w:rPr>
          <w:rFonts w:ascii="Times New Roman" w:hAnsi="Times New Roman" w:cs="Times New Roman"/>
          <w:sz w:val="24"/>
          <w:szCs w:val="24"/>
        </w:rPr>
        <w:t xml:space="preserve">решили  </w:t>
      </w:r>
      <w:r w:rsidR="00DF2860">
        <w:rPr>
          <w:rFonts w:ascii="Times New Roman" w:hAnsi="Times New Roman" w:cs="Times New Roman"/>
          <w:sz w:val="24"/>
          <w:szCs w:val="24"/>
        </w:rPr>
        <w:t>рассмотреть этот вопрос на</w:t>
      </w:r>
      <w:r w:rsidR="0055031C" w:rsidRPr="0055031C">
        <w:rPr>
          <w:rFonts w:ascii="Times New Roman" w:hAnsi="Times New Roman" w:cs="Times New Roman"/>
          <w:sz w:val="24"/>
          <w:szCs w:val="24"/>
        </w:rPr>
        <w:t xml:space="preserve"> </w:t>
      </w:r>
      <w:r w:rsidRPr="0055031C">
        <w:rPr>
          <w:rFonts w:ascii="Times New Roman" w:hAnsi="Times New Roman" w:cs="Times New Roman"/>
          <w:sz w:val="24"/>
          <w:szCs w:val="24"/>
        </w:rPr>
        <w:t xml:space="preserve"> примере начальной школы. </w:t>
      </w:r>
      <w:r w:rsidR="001074F6">
        <w:rPr>
          <w:rFonts w:ascii="Times New Roman" w:hAnsi="Times New Roman" w:cs="Times New Roman"/>
          <w:sz w:val="24"/>
          <w:szCs w:val="24"/>
        </w:rPr>
        <w:t>Актуальность</w:t>
      </w:r>
      <w:r w:rsidR="001074F6" w:rsidRPr="001074F6">
        <w:rPr>
          <w:rFonts w:ascii="Times New Roman" w:hAnsi="Times New Roman" w:cs="Times New Roman"/>
          <w:sz w:val="24"/>
          <w:szCs w:val="24"/>
        </w:rPr>
        <w:t xml:space="preserve"> нашей  работы определяется следующими факторами: </w:t>
      </w:r>
    </w:p>
    <w:p w:rsidR="00CA3A9B" w:rsidRDefault="001074F6" w:rsidP="00FA0395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4F6">
        <w:rPr>
          <w:rFonts w:ascii="Times New Roman" w:hAnsi="Times New Roman" w:cs="Times New Roman"/>
          <w:sz w:val="24"/>
          <w:szCs w:val="24"/>
        </w:rPr>
        <w:t xml:space="preserve"> в настоящее время исследовательская активность в области психологии моды</w:t>
      </w:r>
      <w:r>
        <w:rPr>
          <w:rFonts w:ascii="Times New Roman" w:hAnsi="Times New Roman" w:cs="Times New Roman"/>
          <w:sz w:val="24"/>
          <w:szCs w:val="24"/>
        </w:rPr>
        <w:t xml:space="preserve"> очень низкая;</w:t>
      </w:r>
    </w:p>
    <w:p w:rsidR="001074F6" w:rsidRDefault="001074F6" w:rsidP="00FA0395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теряется психологические значение</w:t>
      </w:r>
      <w:r w:rsidR="00065482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4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мод</w:t>
      </w:r>
      <w:r w:rsidR="00065482">
        <w:rPr>
          <w:rFonts w:ascii="Times New Roman" w:hAnsi="Times New Roman" w:cs="Times New Roman"/>
          <w:sz w:val="24"/>
          <w:szCs w:val="24"/>
        </w:rPr>
        <w:t>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4F6" w:rsidRPr="00F14E6E" w:rsidRDefault="00F14E6E" w:rsidP="00FA0395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м</w:t>
      </w:r>
      <w:r w:rsidRPr="00F14E6E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ода является фактором, требующим глубокого анализа еще и потому, что она способна вызвать прямое воздействие на  социальное развитие общества.</w:t>
      </w:r>
    </w:p>
    <w:p w:rsidR="0055031C" w:rsidRDefault="0055031C" w:rsidP="00FA03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 w:rsidRPr="0055031C">
        <w:rPr>
          <w:rFonts w:ascii="Times New Roman" w:hAnsi="Times New Roman" w:cs="Times New Roman"/>
          <w:b/>
          <w:sz w:val="24"/>
          <w:szCs w:val="24"/>
        </w:rPr>
        <w:t>Целью нашего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55031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моды как </w:t>
      </w:r>
      <w:r w:rsidRPr="0055031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социально-психологическо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го явления в начальной школе.</w:t>
      </w:r>
    </w:p>
    <w:p w:rsidR="0055031C" w:rsidRDefault="0055031C" w:rsidP="00FA03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  <w:r w:rsidRPr="0055031C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Задачи исследовани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я</w:t>
      </w:r>
      <w:r w:rsidRPr="0055031C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:</w:t>
      </w:r>
    </w:p>
    <w:p w:rsidR="0055031C" w:rsidRDefault="0055031C" w:rsidP="00FA039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 w:rsidRPr="0055031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изучить литературу по 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;</w:t>
      </w:r>
    </w:p>
    <w:p w:rsidR="00F86807" w:rsidRPr="008B2F0F" w:rsidRDefault="00F86807" w:rsidP="00FA0395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F0F">
        <w:rPr>
          <w:rFonts w:ascii="Times New Roman" w:hAnsi="Times New Roman"/>
          <w:sz w:val="24"/>
          <w:szCs w:val="24"/>
        </w:rPr>
        <w:lastRenderedPageBreak/>
        <w:t xml:space="preserve">дать определение понятию </w:t>
      </w:r>
      <w:r>
        <w:rPr>
          <w:rFonts w:ascii="Times New Roman" w:hAnsi="Times New Roman"/>
          <w:sz w:val="24"/>
          <w:szCs w:val="24"/>
        </w:rPr>
        <w:t>«мода»</w:t>
      </w:r>
      <w:r w:rsidRPr="008B2F0F">
        <w:rPr>
          <w:rFonts w:ascii="Times New Roman" w:hAnsi="Times New Roman"/>
          <w:sz w:val="24"/>
          <w:szCs w:val="24"/>
        </w:rPr>
        <w:t>;</w:t>
      </w:r>
    </w:p>
    <w:p w:rsidR="0055031C" w:rsidRDefault="0055031C" w:rsidP="00FA039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провести 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социологический опрос 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для определения смысловой значимости моды для младших школьников;</w:t>
      </w:r>
    </w:p>
    <w:p w:rsidR="0055031C" w:rsidRDefault="00F86807" w:rsidP="00FA039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изучить влияние моды в системе межличностных взаимоотношений школьников;</w:t>
      </w:r>
    </w:p>
    <w:p w:rsidR="00F86807" w:rsidRPr="00F86807" w:rsidRDefault="00F86807" w:rsidP="00FA03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807">
        <w:rPr>
          <w:rFonts w:ascii="Times New Roman" w:hAnsi="Times New Roman" w:cs="Times New Roman"/>
          <w:sz w:val="24"/>
          <w:szCs w:val="24"/>
        </w:rPr>
        <w:t>сделать анализ результатов, сформировать выводы;</w:t>
      </w:r>
    </w:p>
    <w:p w:rsidR="00F86807" w:rsidRPr="00F86807" w:rsidRDefault="00F86807" w:rsidP="00FA03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807">
        <w:rPr>
          <w:rFonts w:ascii="Times New Roman" w:hAnsi="Times New Roman" w:cs="Times New Roman"/>
          <w:sz w:val="24"/>
          <w:szCs w:val="24"/>
        </w:rPr>
        <w:t xml:space="preserve">подготовить рекомендации для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F86807">
        <w:rPr>
          <w:rFonts w:ascii="Times New Roman" w:hAnsi="Times New Roman" w:cs="Times New Roman"/>
          <w:sz w:val="24"/>
          <w:szCs w:val="24"/>
        </w:rPr>
        <w:t>.</w:t>
      </w:r>
    </w:p>
    <w:p w:rsidR="00F86807" w:rsidRDefault="00F86807" w:rsidP="00FA03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 w:rsidRPr="00F86807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: мода как социально-психологическое явление в начальной школе.</w:t>
      </w:r>
    </w:p>
    <w:p w:rsidR="0055031C" w:rsidRDefault="00F86807" w:rsidP="00FA03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 w:rsidRPr="00F86807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: отношение младших школьников к моде.</w:t>
      </w:r>
    </w:p>
    <w:p w:rsidR="00AF1AC1" w:rsidRDefault="00AF1AC1" w:rsidP="00FA03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Мы выдвигает две гипотезы:</w:t>
      </w:r>
    </w:p>
    <w:p w:rsidR="00F86807" w:rsidRDefault="00AF1AC1" w:rsidP="00FA03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Первая г</w:t>
      </w:r>
      <w:r w:rsidR="00F86807" w:rsidRPr="00F86807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ипотеза</w:t>
      </w:r>
      <w:r w:rsidR="00F86807" w:rsidRP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: мы предполагаем, что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</w:t>
      </w:r>
      <w:r w:rsidR="00F86807" w:rsidRP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отношение 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школьников</w:t>
      </w:r>
      <w:r w:rsidR="00F86807" w:rsidRP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к моде 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 меняется даже на протяжении  незначительного периода обучения в начальной школе.</w:t>
      </w:r>
    </w:p>
    <w:p w:rsidR="00AF1AC1" w:rsidRDefault="00AF1AC1" w:rsidP="00FA03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Во второй гипотезе, хотим проверить предположение о том, что стиль одежды и внешний вид ребенка, а значит мода, может быть регулятором социальной адаптации.</w:t>
      </w:r>
    </w:p>
    <w:p w:rsidR="00AF1AC1" w:rsidRPr="00AF1AC1" w:rsidRDefault="00AF1AC1" w:rsidP="00FA03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  <w:r w:rsidRPr="00AF1AC1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Методы исследования:</w:t>
      </w:r>
    </w:p>
    <w:p w:rsidR="00AF1AC1" w:rsidRDefault="00AF1AC1" w:rsidP="00FA039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</w:t>
      </w:r>
      <w:r w:rsidR="00DC61A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61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уры и Интернет-ресурсов</w:t>
      </w:r>
      <w:r w:rsidR="00DC61A1">
        <w:rPr>
          <w:rFonts w:ascii="Times New Roman" w:hAnsi="Times New Roman" w:cs="Times New Roman"/>
          <w:sz w:val="24"/>
          <w:szCs w:val="24"/>
        </w:rPr>
        <w:t>;</w:t>
      </w:r>
    </w:p>
    <w:p w:rsidR="00AF1AC1" w:rsidRPr="00AF1AC1" w:rsidRDefault="00AF1AC1" w:rsidP="00FA039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AC1">
        <w:rPr>
          <w:rFonts w:ascii="Times New Roman" w:hAnsi="Times New Roman" w:cs="Times New Roman"/>
          <w:sz w:val="24"/>
          <w:szCs w:val="24"/>
        </w:rPr>
        <w:t xml:space="preserve">сбор информации, </w:t>
      </w:r>
      <w:r w:rsidR="00DC61A1">
        <w:rPr>
          <w:rFonts w:ascii="Times New Roman" w:hAnsi="Times New Roman" w:cs="Times New Roman"/>
          <w:sz w:val="24"/>
          <w:szCs w:val="24"/>
        </w:rPr>
        <w:t xml:space="preserve"> социологический опрос</w:t>
      </w:r>
      <w:r w:rsidRPr="00AF1AC1">
        <w:rPr>
          <w:rFonts w:ascii="Times New Roman" w:hAnsi="Times New Roman" w:cs="Times New Roman"/>
          <w:sz w:val="24"/>
          <w:szCs w:val="24"/>
        </w:rPr>
        <w:t>;</w:t>
      </w:r>
    </w:p>
    <w:p w:rsidR="00AF1AC1" w:rsidRDefault="00DC61A1" w:rsidP="00FA039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проблемной ситуации;</w:t>
      </w:r>
    </w:p>
    <w:p w:rsidR="00AF1AC1" w:rsidRDefault="00AF1AC1" w:rsidP="00FA039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AC1">
        <w:rPr>
          <w:rFonts w:ascii="Times New Roman" w:hAnsi="Times New Roman" w:cs="Times New Roman"/>
          <w:sz w:val="24"/>
          <w:szCs w:val="24"/>
        </w:rPr>
        <w:t>обобщение</w:t>
      </w:r>
      <w:r w:rsidR="00C41490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C41490" w:rsidRPr="00AF1AC1" w:rsidRDefault="00C41490" w:rsidP="00FA039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рекомендаций.</w:t>
      </w:r>
    </w:p>
    <w:p w:rsidR="00664C5C" w:rsidRDefault="00664C5C" w:rsidP="00FA03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</w:p>
    <w:p w:rsidR="00F86807" w:rsidRPr="00093FAC" w:rsidRDefault="00093FAC" w:rsidP="00FA03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  <w:r w:rsidRPr="00093FAC"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Основная часть.</w:t>
      </w:r>
    </w:p>
    <w:p w:rsidR="00C41490" w:rsidRPr="00093FAC" w:rsidRDefault="00093FAC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  <w:r w:rsidRPr="00093FAC">
        <w:rPr>
          <w:rFonts w:ascii="Times New Roman" w:hAnsi="Times New Roman" w:cs="Times New Roman"/>
          <w:sz w:val="24"/>
          <w:szCs w:val="24"/>
        </w:rPr>
        <w:t xml:space="preserve">Начали работу с  изучения литературы, которая позволила понять, что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3FAC">
        <w:rPr>
          <w:rFonts w:ascii="Times New Roman" w:hAnsi="Times New Roman" w:cs="Times New Roman"/>
          <w:sz w:val="24"/>
          <w:szCs w:val="24"/>
        </w:rPr>
        <w:t>м</w:t>
      </w:r>
      <w:r w:rsidRPr="00093FAC">
        <w:rPr>
          <w:rFonts w:ascii="Times New Roman" w:hAnsi="Times New Roman" w:cs="Times New Roman"/>
          <w:bCs/>
          <w:sz w:val="24"/>
        </w:rPr>
        <w:t>о́да</w:t>
      </w:r>
      <w:proofErr w:type="spellEnd"/>
      <w:r w:rsidRPr="00093FAC">
        <w:rPr>
          <w:rFonts w:ascii="Times New Roman" w:hAnsi="Times New Roman" w:cs="Times New Roman"/>
          <w:sz w:val="24"/>
        </w:rPr>
        <w:t xml:space="preserve"> — совокупность привычек, ценностей и вкусов, принятых в определённой среде в определённое время. Установление идеологии или стиля в какой-либо сфере жизни или культуры</w:t>
      </w:r>
      <w:r>
        <w:rPr>
          <w:rFonts w:ascii="Times New Roman" w:hAnsi="Times New Roman" w:cs="Times New Roman"/>
          <w:sz w:val="24"/>
        </w:rPr>
        <w:t>»</w:t>
      </w:r>
      <w:r>
        <w:rPr>
          <w:rStyle w:val="a9"/>
          <w:rFonts w:ascii="Times New Roman" w:hAnsi="Times New Roman" w:cs="Times New Roman"/>
          <w:sz w:val="24"/>
        </w:rPr>
        <w:footnoteReference w:id="2"/>
      </w:r>
      <w:r w:rsidRPr="00093FAC">
        <w:rPr>
          <w:rFonts w:ascii="Times New Roman" w:hAnsi="Times New Roman" w:cs="Times New Roman"/>
          <w:sz w:val="24"/>
        </w:rPr>
        <w:t>.</w:t>
      </w:r>
    </w:p>
    <w:p w:rsidR="00093FAC" w:rsidRDefault="00093FAC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proofErr w:type="gramStart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Слово "мода" происходит от латинского "</w:t>
      </w:r>
      <w:proofErr w:type="spellStart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modus</w:t>
      </w:r>
      <w:proofErr w:type="spellEnd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" (мера, способ, образ, правило, норма</w:t>
      </w:r>
      <w:r w:rsidR="00E92A7E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.</w:t>
      </w:r>
      <w:proofErr w:type="gramEnd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Латинское "</w:t>
      </w:r>
      <w:proofErr w:type="spellStart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modus</w:t>
      </w:r>
      <w:proofErr w:type="spellEnd"/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" использовалось философией XVII - XVIII вв. как преходящее свойство материи (предмета).</w:t>
      </w:r>
    </w:p>
    <w:p w:rsidR="00F84E86" w:rsidRDefault="00093FAC" w:rsidP="00FA0395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093FAC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>Первые теории моды, которые пытались объяснить суть этого явления и причины его возникновения возникли в конце XVIII в. Первоначально моду относили исключительно к эстетической сфере, считая, что она представляет собой изменения эстетического вкуса и проявление художественного стиля, а смену мод объясняли старением канонов и идеалов. Такой позиции придерживались и некоторые ученые XX столетия.</w:t>
      </w:r>
      <w:r w:rsidRPr="00093FAC">
        <w:rPr>
          <w:rFonts w:ascii="Arial" w:hAnsi="Arial" w:cs="Arial"/>
          <w:sz w:val="32"/>
          <w:szCs w:val="32"/>
        </w:rPr>
        <w:t xml:space="preserve"> </w:t>
      </w:r>
    </w:p>
    <w:p w:rsidR="00093FAC" w:rsidRPr="00093FAC" w:rsidRDefault="00093FAC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Моду изучают в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р</w:t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>амках истории и теории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>культуры, эстетики</w:t>
      </w:r>
      <w:r w:rsidR="00F84E86">
        <w:rPr>
          <w:rStyle w:val="a9"/>
          <w:rFonts w:ascii="Times New Roman" w:eastAsia="Times New Roman" w:hAnsi="Times New Roman" w:cs="Times New Roman"/>
          <w:sz w:val="24"/>
          <w:szCs w:val="32"/>
          <w:lang w:eastAsia="ru-RU"/>
        </w:rPr>
        <w:footnoteReference w:id="3"/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экономики, психологии, социологии,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э</w:t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>тнографии</w:t>
      </w:r>
      <w:r w:rsidR="00F84E86">
        <w:rPr>
          <w:rStyle w:val="a9"/>
          <w:rFonts w:ascii="Times New Roman" w:eastAsia="Times New Roman" w:hAnsi="Times New Roman" w:cs="Times New Roman"/>
          <w:sz w:val="24"/>
          <w:szCs w:val="32"/>
          <w:lang w:eastAsia="ru-RU"/>
        </w:rPr>
        <w:footnoteReference w:id="4"/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>, семиотики</w:t>
      </w:r>
      <w:r w:rsidR="00F84E86">
        <w:rPr>
          <w:rStyle w:val="a9"/>
          <w:rFonts w:ascii="Times New Roman" w:eastAsia="Times New Roman" w:hAnsi="Times New Roman" w:cs="Times New Roman"/>
          <w:sz w:val="24"/>
          <w:szCs w:val="32"/>
          <w:lang w:eastAsia="ru-RU"/>
        </w:rPr>
        <w:footnoteReference w:id="5"/>
      </w:r>
      <w:r w:rsidRPr="00093FAC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F84E86" w:rsidRDefault="00F84E86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Среди выдающихся социологов, занимавшихся изучением моды, можно назвать Г.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Тарда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Г.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Зиммеля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В.Зомбарта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Т.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Веблена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Г.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Блумера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П. </w:t>
      </w:r>
      <w:proofErr w:type="spellStart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Бурдье</w:t>
      </w:r>
      <w:proofErr w:type="spellEnd"/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A642A2" w:rsidRDefault="00F84E86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</w:pPr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Размышления о моде содержит работа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А.В.Мудрик</w:t>
      </w:r>
      <w:r w:rsidR="00A642A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«</w:t>
      </w:r>
      <w:r w:rsidR="00A642A2" w:rsidRPr="00A642A2">
        <w:rPr>
          <w:rFonts w:ascii="Times New Roman" w:eastAsia="Times New Roman" w:hAnsi="Times New Roman" w:cs="Times New Roman"/>
          <w:sz w:val="24"/>
          <w:szCs w:val="32"/>
          <w:lang w:eastAsia="ru-RU"/>
        </w:rPr>
        <w:t>Социализация человека»</w:t>
      </w:r>
      <w:r w:rsidR="007F4095">
        <w:rPr>
          <w:rFonts w:ascii="Times New Roman" w:eastAsia="Times New Roman" w:hAnsi="Times New Roman" w:cs="Times New Roman"/>
          <w:sz w:val="24"/>
          <w:szCs w:val="32"/>
          <w:lang w:eastAsia="ru-RU"/>
        </w:rPr>
        <w:t>,</w:t>
      </w:r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 которо</w:t>
      </w:r>
      <w:r w:rsidR="00A642A2" w:rsidRPr="00A642A2">
        <w:rPr>
          <w:rFonts w:ascii="Times New Roman" w:eastAsia="Times New Roman" w:hAnsi="Times New Roman" w:cs="Times New Roman"/>
          <w:sz w:val="24"/>
          <w:szCs w:val="32"/>
          <w:lang w:eastAsia="ru-RU"/>
        </w:rPr>
        <w:t>й</w:t>
      </w:r>
      <w:r w:rsidRPr="00F84E8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A642A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г</w:t>
      </w:r>
      <w:r w:rsidR="00A642A2" w:rsidRPr="00A642A2">
        <w:rPr>
          <w:rFonts w:ascii="Times New Roman" w:eastAsia="Times New Roman" w:hAnsi="Times New Roman" w:cs="Times New Roman"/>
          <w:sz w:val="24"/>
          <w:szCs w:val="32"/>
          <w:lang w:eastAsia="ru-RU"/>
        </w:rPr>
        <w:t>оворится о том, что мода – одна из</w:t>
      </w:r>
      <w:r w:rsidR="00A642A2" w:rsidRPr="00A642A2">
        <w:rPr>
          <w:rFonts w:ascii="Arial" w:eastAsia="Times New Roman" w:hAnsi="Arial" w:cs="Arial"/>
          <w:sz w:val="35"/>
          <w:szCs w:val="35"/>
          <w:shd w:val="clear" w:color="auto" w:fill="FFFFFF"/>
          <w:lang w:eastAsia="ru-RU"/>
        </w:rPr>
        <w:t xml:space="preserve"> </w:t>
      </w:r>
      <w:r w:rsidR="00A642A2" w:rsidRPr="00A642A2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знаковых систем, посредством которых происходит </w:t>
      </w:r>
      <w:r w:rsidR="00A642A2" w:rsidRPr="00A642A2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lastRenderedPageBreak/>
        <w:t>межличностная и групповая коммуникация, а также специфическое средство приобщения человека к социальному и культурному опыту</w:t>
      </w:r>
      <w:r w:rsidR="00A642A2">
        <w:rPr>
          <w:rStyle w:val="a9"/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footnoteReference w:id="6"/>
      </w:r>
      <w:r w:rsidR="00A642A2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.</w:t>
      </w:r>
    </w:p>
    <w:p w:rsidR="00A642A2" w:rsidRDefault="00A642A2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A642A2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Подражая одним </w:t>
      </w:r>
      <w:proofErr w:type="spellStart"/>
      <w:r w:rsidRPr="00A642A2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референтным</w:t>
      </w:r>
      <w:proofErr w:type="spellEnd"/>
      <w:r>
        <w:rPr>
          <w:rStyle w:val="a9"/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footnoteReference w:id="7"/>
      </w:r>
      <w:r w:rsidRPr="00A642A2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группам и индивидам, желая быть похожим на них, приверженец моды одновременно хочет отличаться от остальных. Такое стремление способствует формированию и укреплению "Я" человека, его личностной идентичности, самосознания. Таким образом, мода служит одним из средств символизации, формирования, укрепления "Я</w:t>
      </w:r>
      <w:proofErr w:type="gramStart"/>
      <w:r w:rsidRPr="00A642A2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"и</w:t>
      </w:r>
      <w:proofErr w:type="gramEnd"/>
      <w:r w:rsidRPr="00A642A2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ндивида, причем преимущественно в демонстративной и игровой формах. Вместе с тем, мода играет важную роль и в тех случаях, когда человек испытывает потребность скрыть свое "Я", "раствориться" среди людей</w:t>
      </w:r>
      <w:r w:rsid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</w:p>
    <w:p w:rsidR="00D1333E" w:rsidRPr="00D1333E" w:rsidRDefault="00D1333E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6"/>
          <w:szCs w:val="32"/>
          <w:lang w:eastAsia="ru-RU"/>
        </w:rPr>
      </w:pP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Мода находит отражение в системе ценностей индивида. Ценностная ориентация характеризует направленность и содержание социальной активности личности, способствует пониманию того, как и почему определенные явления и предметы находят отражение у конкретного человека в его системе ценностей, как он ориентируется в такой системе, и как она направляет поведение человека. Несмотря на то, что вплоть до 80-х годов прошлого века в серьезных научных статьях мода в основном осуждалась, </w:t>
      </w:r>
      <w:r w:rsidR="009B0F9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</w:t>
      </w: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исследованиях мода</w:t>
      </w:r>
      <w:r w:rsidRPr="00D1333E">
        <w:rPr>
          <w:rFonts w:ascii="Arial" w:eastAsia="Times New Roman" w:hAnsi="Arial" w:cs="Arial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рассматривается как один из психологических способов воздействия в процессе общения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</w:p>
    <w:p w:rsidR="00A642A2" w:rsidRDefault="00D1333E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Нам не удалось найти исследований моды в начальной школе; вместе с тем, практика показывает, что 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современные </w:t>
      </w: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младш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ие школьники интересуются модой, несмотря на то, что ходят в гимназию в форме.</w:t>
      </w:r>
      <w:r w:rsidRP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Поэтому, исходя из вышеописанных теоретических положений, мы провели исследование моды как социально-психологического явления в начальной школе.</w:t>
      </w:r>
    </w:p>
    <w:p w:rsidR="00C847F4" w:rsidRPr="00D1333E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В исследовании приняли участие: </w:t>
      </w:r>
      <w:r w:rsidR="00E20139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160 школьников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1-4 классов нашей гимназии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(</w:t>
      </w:r>
      <w:r w:rsidR="00E077C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70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девочек,  </w:t>
      </w:r>
      <w:r w:rsidR="00E077C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90 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мальчиков)</w:t>
      </w:r>
    </w:p>
    <w:p w:rsidR="00C847F4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Прежде всего</w:t>
      </w:r>
      <w:r w:rsidR="001405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 нам было важно выяснить, как понимают явление моды младшие школьники. </w:t>
      </w:r>
      <w:r w:rsid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Для этого подготовили анкеты, где использовали метод неокон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ч</w:t>
      </w:r>
      <w:r w:rsidR="00D1333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енных предложений.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Мы попросили закончить фразу: «Мода-это…».</w:t>
      </w:r>
    </w:p>
    <w:p w:rsidR="00FA0395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Анализ ответов позволил выявить пять групп представлений и оценок моды.</w:t>
      </w:r>
    </w:p>
    <w:p w:rsidR="00B83E1A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2B2B2B"/>
          <w:sz w:val="24"/>
          <w:szCs w:val="35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203200</wp:posOffset>
            </wp:positionV>
            <wp:extent cx="3419475" cy="2066925"/>
            <wp:effectExtent l="19050" t="0" r="9525" b="0"/>
            <wp:wrapThrough wrapText="bothSides">
              <wp:wrapPolygon edited="0">
                <wp:start x="-120" y="0"/>
                <wp:lineTo x="-120" y="21500"/>
                <wp:lineTo x="21660" y="21500"/>
                <wp:lineTo x="21660" y="0"/>
                <wp:lineTo x="-12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Первая группа – </w:t>
      </w:r>
      <w:r w:rsidR="00E077C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32-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20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% (1</w:t>
      </w:r>
      <w:r w:rsid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2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% мальчиков, 8% девочек). Дети ассоциируют моду с красивой, современной одеждой.</w:t>
      </w:r>
      <w:r w:rsidR="006662D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таблице указаны высказывания представителей этой группы.</w:t>
      </w:r>
      <w:r w:rsidR="00FA0395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 (Приложение 2.)</w:t>
      </w:r>
    </w:p>
    <w:p w:rsidR="006662D6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Вторая группа –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53-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3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3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% </w:t>
      </w:r>
      <w:r w:rsidR="006662D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(2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4</w:t>
      </w:r>
      <w:r w:rsidR="006662D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,5% девочек, 8,5% мальчиков) в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оспринимают моду не только как красивую, но и стильную, "крутую", "</w:t>
      </w:r>
      <w:proofErr w:type="spellStart"/>
      <w:proofErr w:type="gramStart"/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клевую</w:t>
      </w:r>
      <w:proofErr w:type="spellEnd"/>
      <w:proofErr w:type="gramEnd"/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" одежду, а также обувь и аксессуары.</w:t>
      </w:r>
    </w:p>
    <w:p w:rsidR="006662D6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Третья группа – 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27-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7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% (1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0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% девочек, 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7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% мальчиков). Связывают моду со стилем, который в сознании младшего школьника выражается как индивидуальность и неповторимость человека, а с другой стороны – похожесть на всех.</w:t>
      </w:r>
    </w:p>
    <w:p w:rsidR="00B83E1A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lastRenderedPageBreak/>
        <w:t>  По сравнению с детьми второй группы, ребята третьей группы не только дают расширенное описание понятия "мода", но они также знают и активно присваивают модные стандарты, используют специфический сленг или жаргон при выражении эмоционального отношения к моде.</w:t>
      </w:r>
    </w:p>
    <w:p w:rsidR="00C419CF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Четвертая группа –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24-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15% (8% девочек, 7% мальчиков). Соотносят поня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тие "мода" с красивым человеком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 его внутренней  и внешней красотой</w:t>
      </w:r>
    </w:p>
    <w:p w:rsidR="00C419CF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Пятая группа – 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10-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6% (3,2% мальчиков, 2,8% девочек). В эту группу вошли первоклассники, для которых мода стойко связана с такими понятиями, как "красивая", "</w:t>
      </w:r>
      <w:proofErr w:type="spellStart"/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нерваная</w:t>
      </w:r>
      <w:proofErr w:type="spellEnd"/>
      <w:r w:rsidR="008E3FC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", "аккуратная", "поглаженная"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одежда; а также некоторые ребята 2-х классов, для них мода – это красота. </w:t>
      </w:r>
    </w:p>
    <w:p w:rsidR="00B83E1A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Не смогли сформулировать, что такое мода, 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14-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9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% ребят (6% мальчиков, </w:t>
      </w:r>
      <w:r w:rsidR="003A25CB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3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% девочек).</w:t>
      </w:r>
    </w:p>
    <w:p w:rsidR="004321A4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Анализ полученных данных позволил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нам сделать вывод,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E92A7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о том, что 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феномен</w:t>
      </w:r>
      <w:r w:rsidR="00FD226A">
        <w:rPr>
          <w:rStyle w:val="a9"/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footnoteReference w:id="8"/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моды 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присутствует в жизни 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как социально-психологическо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е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явления в начальной школе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911A3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Качественный анализ анкет, </w:t>
      </w:r>
      <w:r w:rsidR="00E92A7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привел нас к 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вывод</w:t>
      </w:r>
      <w:r w:rsidR="00E92A7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у: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911A3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представления о моде меняются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на протяжени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начальной школы и это подтверждает нашу первую гипотезу.</w:t>
      </w:r>
    </w:p>
    <w:p w:rsidR="004321A4" w:rsidRDefault="00E92A7E" w:rsidP="00FA0395">
      <w:pPr>
        <w:spacing w:after="0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зменения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отношения к моде  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просле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живаем</w:t>
      </w:r>
      <w:r w:rsid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по высказываниям ребят:</w:t>
      </w:r>
    </w:p>
    <w:p w:rsidR="004321A4" w:rsidRDefault="00911A30" w:rsidP="00FA0395">
      <w:pPr>
        <w:pStyle w:val="a6"/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в первом классе –</w:t>
      </w:r>
      <w:r w:rsidR="009E6062"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это </w:t>
      </w:r>
      <w:r w:rsidR="00E92A7E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чаще всего </w:t>
      </w: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просто «красивая одежда»,</w:t>
      </w:r>
    </w:p>
    <w:p w:rsidR="004321A4" w:rsidRDefault="004321A4" w:rsidP="00FA0395">
      <w:pPr>
        <w:pStyle w:val="a6"/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во втором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классе </w:t>
      </w: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появляется  слово «красота»</w:t>
      </w:r>
      <w:r w:rsidR="00A32D4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с глубоким её смыслом</w:t>
      </w: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, </w:t>
      </w:r>
    </w:p>
    <w:p w:rsidR="004321A4" w:rsidRDefault="004321A4" w:rsidP="00FA0395">
      <w:pPr>
        <w:pStyle w:val="a6"/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третьем классе ребята говорят уже о том, что мода - это стиль,</w:t>
      </w:r>
    </w:p>
    <w:p w:rsidR="00911A30" w:rsidRPr="004321A4" w:rsidRDefault="004321A4" w:rsidP="00FA0395">
      <w:pPr>
        <w:pStyle w:val="a6"/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4321A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а в четвертом классе появляется эмоциональное отношение к моде, понимание модных стандартов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</w:p>
    <w:p w:rsidR="00B83E1A" w:rsidRDefault="00C847F4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С учетом этого 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мы,  решили 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изучить, как м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ладший школьник оценивает моду и</w:t>
      </w:r>
      <w:r w:rsidRPr="00C847F4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модные стандарты. В качестве модного стандарта принимаются определенные способы или образцы поведения,</w:t>
      </w:r>
      <w:r w:rsidR="00C419C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которые </w:t>
      </w:r>
      <w:r w:rsidR="00B83E1A"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время от времени сменяют друг друга</w:t>
      </w:r>
      <w:r w:rsidR="00F77A00">
        <w:rPr>
          <w:rStyle w:val="a9"/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footnoteReference w:id="9"/>
      </w:r>
      <w:r w:rsidR="00B83E1A"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</w:p>
    <w:p w:rsidR="00B83E1A" w:rsidRDefault="00B83E1A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Модные стандарты</w:t>
      </w:r>
      <w:r w:rsidR="00891EAD">
        <w:rPr>
          <w:rStyle w:val="a9"/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footnoteReference w:id="10"/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– это разновидность культурных образцов,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другими словами, некие способы действий или правила поведения, зафиксированные в культуре особыми средствами. Модные стандарты реализуются посредством каких-либо объектов. Эти объекты называют модными. К ним относятся вещи, идеи, слова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. 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Каждый из этих элементов существует исключительно как средство реализации модного стандарта, т. е. определенного способа поведения. Модные стандарты – это результат психологически обусловленной оценки моды, освоенной и зафиксированной индивидом еще с ранних лет жизни. </w:t>
      </w:r>
    </w:p>
    <w:p w:rsidR="00027B90" w:rsidRDefault="00B83E1A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Продолжая исследование,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проследи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ли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 как м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ода</w:t>
      </w:r>
      <w:r w:rsidR="00027B9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просматривается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системе межличностных отношений обучающихся 2–4 классов</w:t>
      </w:r>
      <w:r w:rsidR="00F75B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(130 школьников, 58 девочек, 72 мальчика).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  Для 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этого 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предлож</w:t>
      </w:r>
      <w:r w:rsidR="00EC2FC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или</w:t>
      </w:r>
      <w:r w:rsidRPr="00B83E1A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ответить на вопросы: </w:t>
      </w:r>
    </w:p>
    <w:p w:rsidR="00027B90" w:rsidRPr="00891EAD" w:rsidRDefault="00B83E1A" w:rsidP="00FA0395">
      <w:pPr>
        <w:pStyle w:val="a6"/>
        <w:spacing w:after="0"/>
        <w:ind w:left="1134"/>
        <w:jc w:val="both"/>
        <w:rPr>
          <w:rFonts w:ascii="Times New Roman" w:eastAsia="Times New Roman" w:hAnsi="Times New Roman" w:cs="Times New Roman"/>
          <w:sz w:val="14"/>
          <w:szCs w:val="32"/>
          <w:lang w:eastAsia="ru-RU"/>
        </w:rPr>
      </w:pPr>
      <w:r w:rsidRPr="00891EAD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Считаешь ли ты себя модным человеком? Считаешь ли ты своих друзей модными?  </w:t>
      </w:r>
    </w:p>
    <w:p w:rsidR="00093FAC" w:rsidRDefault="00B83E1A" w:rsidP="00FA0395">
      <w:pPr>
        <w:spacing w:after="0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027B9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Анализ ответов выявил  групп</w:t>
      </w:r>
      <w:r w:rsidR="0014051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ы</w:t>
      </w:r>
      <w:r w:rsidRPr="00027B9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обучающихся с разными типами отношения к себе и друзьям в контексте феномена моды</w:t>
      </w:r>
      <w:r w:rsidR="00027B9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</w:t>
      </w:r>
      <w:r w:rsidR="00D407A7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E100E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(Приложение 4)</w:t>
      </w:r>
    </w:p>
    <w:tbl>
      <w:tblPr>
        <w:tblStyle w:val="ac"/>
        <w:tblW w:w="0" w:type="auto"/>
        <w:tblLook w:val="04A0"/>
      </w:tblPr>
      <w:tblGrid>
        <w:gridCol w:w="3411"/>
        <w:gridCol w:w="1044"/>
        <w:gridCol w:w="1198"/>
        <w:gridCol w:w="1044"/>
        <w:gridCol w:w="1198"/>
        <w:gridCol w:w="1044"/>
        <w:gridCol w:w="1198"/>
      </w:tblGrid>
      <w:tr w:rsidR="00B257B6" w:rsidTr="00CF64C1">
        <w:tc>
          <w:tcPr>
            <w:tcW w:w="3411" w:type="dxa"/>
            <w:vMerge w:val="restart"/>
          </w:tcPr>
          <w:p w:rsidR="00B257B6" w:rsidRPr="00664C5C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</w:pPr>
            <w:r w:rsidRPr="00664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  <w:t>Отношение к себе и другим</w:t>
            </w:r>
          </w:p>
        </w:tc>
        <w:tc>
          <w:tcPr>
            <w:tcW w:w="2242" w:type="dxa"/>
            <w:gridSpan w:val="2"/>
          </w:tcPr>
          <w:p w:rsidR="00B257B6" w:rsidRPr="00664C5C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</w:pPr>
            <w:r w:rsidRPr="00664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  <w:t>2 класс</w:t>
            </w:r>
          </w:p>
        </w:tc>
        <w:tc>
          <w:tcPr>
            <w:tcW w:w="2242" w:type="dxa"/>
            <w:gridSpan w:val="2"/>
          </w:tcPr>
          <w:p w:rsidR="00B257B6" w:rsidRPr="00664C5C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</w:pPr>
            <w:r w:rsidRPr="00664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  <w:t>3 класс</w:t>
            </w:r>
          </w:p>
        </w:tc>
        <w:tc>
          <w:tcPr>
            <w:tcW w:w="2242" w:type="dxa"/>
            <w:gridSpan w:val="2"/>
          </w:tcPr>
          <w:p w:rsidR="00B257B6" w:rsidRPr="00664C5C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</w:pPr>
            <w:r w:rsidRPr="00664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3"/>
                <w:lang w:eastAsia="ru-RU"/>
              </w:rPr>
              <w:t>4 класс</w:t>
            </w:r>
          </w:p>
        </w:tc>
      </w:tr>
      <w:tr w:rsidR="00B257B6" w:rsidTr="00CF64C1">
        <w:tc>
          <w:tcPr>
            <w:tcW w:w="3411" w:type="dxa"/>
            <w:vMerge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</w:p>
        </w:tc>
        <w:tc>
          <w:tcPr>
            <w:tcW w:w="1044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девочки</w:t>
            </w:r>
          </w:p>
        </w:tc>
        <w:tc>
          <w:tcPr>
            <w:tcW w:w="1198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мальчики</w:t>
            </w:r>
          </w:p>
        </w:tc>
        <w:tc>
          <w:tcPr>
            <w:tcW w:w="1044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девочки</w:t>
            </w:r>
          </w:p>
        </w:tc>
        <w:tc>
          <w:tcPr>
            <w:tcW w:w="1198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мальчики</w:t>
            </w:r>
          </w:p>
        </w:tc>
        <w:tc>
          <w:tcPr>
            <w:tcW w:w="1044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девочки</w:t>
            </w:r>
          </w:p>
        </w:tc>
        <w:tc>
          <w:tcPr>
            <w:tcW w:w="1198" w:type="dxa"/>
          </w:tcPr>
          <w:p w:rsidR="00B257B6" w:rsidRDefault="00B257B6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мальчики</w:t>
            </w:r>
          </w:p>
        </w:tc>
      </w:tr>
      <w:tr w:rsidR="009D0515" w:rsidTr="00CF64C1">
        <w:tc>
          <w:tcPr>
            <w:tcW w:w="3411" w:type="dxa"/>
          </w:tcPr>
          <w:p w:rsidR="00664C5C" w:rsidRPr="009D0515" w:rsidRDefault="00664C5C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  <w:r w:rsidRPr="009D0515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>Считают модным себя и друзей</w:t>
            </w:r>
          </w:p>
        </w:tc>
        <w:tc>
          <w:tcPr>
            <w:tcW w:w="1044" w:type="dxa"/>
          </w:tcPr>
          <w:p w:rsidR="00664C5C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4</w:t>
            </w:r>
            <w:r w:rsidR="00B8562B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%</w:t>
            </w:r>
          </w:p>
        </w:tc>
        <w:tc>
          <w:tcPr>
            <w:tcW w:w="1198" w:type="dxa"/>
          </w:tcPr>
          <w:p w:rsidR="00664C5C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</w:t>
            </w:r>
            <w:r w:rsidR="00865FA5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6</w:t>
            </w:r>
            <w:r w:rsidR="00B257B6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%</w:t>
            </w:r>
          </w:p>
        </w:tc>
        <w:tc>
          <w:tcPr>
            <w:tcW w:w="1044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26%</w:t>
            </w:r>
          </w:p>
        </w:tc>
        <w:tc>
          <w:tcPr>
            <w:tcW w:w="1198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34%</w:t>
            </w:r>
          </w:p>
        </w:tc>
        <w:tc>
          <w:tcPr>
            <w:tcW w:w="1044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58%</w:t>
            </w:r>
          </w:p>
        </w:tc>
        <w:tc>
          <w:tcPr>
            <w:tcW w:w="1198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32%</w:t>
            </w:r>
          </w:p>
        </w:tc>
      </w:tr>
      <w:tr w:rsidR="009D0515" w:rsidTr="00CF64C1">
        <w:tc>
          <w:tcPr>
            <w:tcW w:w="3411" w:type="dxa"/>
          </w:tcPr>
          <w:p w:rsidR="00664C5C" w:rsidRPr="009D0515" w:rsidRDefault="009D0515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lastRenderedPageBreak/>
              <w:t>С</w:t>
            </w:r>
            <w:r w:rsidR="00664C5C" w:rsidRPr="009D0515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>читают модным только</w:t>
            </w:r>
            <w:r w:rsidR="00CF64C1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 xml:space="preserve"> себя</w:t>
            </w:r>
          </w:p>
        </w:tc>
        <w:tc>
          <w:tcPr>
            <w:tcW w:w="1044" w:type="dxa"/>
          </w:tcPr>
          <w:p w:rsidR="00664C5C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10%</w:t>
            </w:r>
          </w:p>
        </w:tc>
        <w:tc>
          <w:tcPr>
            <w:tcW w:w="1198" w:type="dxa"/>
          </w:tcPr>
          <w:p w:rsidR="00664C5C" w:rsidRDefault="00865FA5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</w:t>
            </w:r>
            <w:r w:rsidR="00CF64C1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%</w:t>
            </w:r>
          </w:p>
        </w:tc>
        <w:tc>
          <w:tcPr>
            <w:tcW w:w="1044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8%</w:t>
            </w:r>
          </w:p>
        </w:tc>
        <w:tc>
          <w:tcPr>
            <w:tcW w:w="1198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18%</w:t>
            </w:r>
          </w:p>
        </w:tc>
        <w:tc>
          <w:tcPr>
            <w:tcW w:w="1044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6%</w:t>
            </w:r>
          </w:p>
        </w:tc>
        <w:tc>
          <w:tcPr>
            <w:tcW w:w="1198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0</w:t>
            </w:r>
          </w:p>
        </w:tc>
      </w:tr>
      <w:tr w:rsidR="00CF64C1" w:rsidTr="00CF64C1">
        <w:tc>
          <w:tcPr>
            <w:tcW w:w="3411" w:type="dxa"/>
          </w:tcPr>
          <w:p w:rsidR="00CF64C1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>Считают модными только друзей</w:t>
            </w:r>
          </w:p>
        </w:tc>
        <w:tc>
          <w:tcPr>
            <w:tcW w:w="1044" w:type="dxa"/>
          </w:tcPr>
          <w:p w:rsidR="00CF64C1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20%</w:t>
            </w:r>
          </w:p>
        </w:tc>
        <w:tc>
          <w:tcPr>
            <w:tcW w:w="1198" w:type="dxa"/>
          </w:tcPr>
          <w:p w:rsidR="00CF64C1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12%</w:t>
            </w:r>
          </w:p>
        </w:tc>
        <w:tc>
          <w:tcPr>
            <w:tcW w:w="1044" w:type="dxa"/>
          </w:tcPr>
          <w:p w:rsidR="00CF64C1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16%</w:t>
            </w:r>
          </w:p>
        </w:tc>
        <w:tc>
          <w:tcPr>
            <w:tcW w:w="1198" w:type="dxa"/>
          </w:tcPr>
          <w:p w:rsidR="00CF64C1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14%</w:t>
            </w:r>
          </w:p>
        </w:tc>
        <w:tc>
          <w:tcPr>
            <w:tcW w:w="1044" w:type="dxa"/>
          </w:tcPr>
          <w:p w:rsidR="00CF64C1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10%</w:t>
            </w:r>
          </w:p>
        </w:tc>
        <w:tc>
          <w:tcPr>
            <w:tcW w:w="1198" w:type="dxa"/>
          </w:tcPr>
          <w:p w:rsidR="00CF64C1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25%</w:t>
            </w:r>
          </w:p>
        </w:tc>
      </w:tr>
      <w:tr w:rsidR="009D0515" w:rsidTr="00CF64C1">
        <w:tc>
          <w:tcPr>
            <w:tcW w:w="3411" w:type="dxa"/>
          </w:tcPr>
          <w:p w:rsidR="00664C5C" w:rsidRPr="009D0515" w:rsidRDefault="00664C5C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  <w:r w:rsidRPr="009D0515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>Считают немодными себя</w:t>
            </w:r>
            <w:r w:rsidR="00CF64C1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 xml:space="preserve"> и друзей</w:t>
            </w:r>
          </w:p>
        </w:tc>
        <w:tc>
          <w:tcPr>
            <w:tcW w:w="1044" w:type="dxa"/>
          </w:tcPr>
          <w:p w:rsidR="00664C5C" w:rsidRDefault="00CF64C1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</w:t>
            </w:r>
            <w:r w:rsidR="00B8562B"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%</w:t>
            </w:r>
          </w:p>
        </w:tc>
        <w:tc>
          <w:tcPr>
            <w:tcW w:w="1198" w:type="dxa"/>
          </w:tcPr>
          <w:p w:rsidR="00664C5C" w:rsidRDefault="00865FA5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18%</w:t>
            </w:r>
          </w:p>
        </w:tc>
        <w:tc>
          <w:tcPr>
            <w:tcW w:w="1044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24%</w:t>
            </w:r>
          </w:p>
        </w:tc>
        <w:tc>
          <w:tcPr>
            <w:tcW w:w="1198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16%</w:t>
            </w:r>
          </w:p>
        </w:tc>
        <w:tc>
          <w:tcPr>
            <w:tcW w:w="1044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12%</w:t>
            </w:r>
          </w:p>
        </w:tc>
        <w:tc>
          <w:tcPr>
            <w:tcW w:w="1198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9%</w:t>
            </w:r>
          </w:p>
        </w:tc>
      </w:tr>
      <w:tr w:rsidR="009D0515" w:rsidTr="00CF64C1">
        <w:tc>
          <w:tcPr>
            <w:tcW w:w="3411" w:type="dxa"/>
          </w:tcPr>
          <w:p w:rsidR="00664C5C" w:rsidRPr="009D0515" w:rsidRDefault="00664C5C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</w:pPr>
            <w:r w:rsidRPr="009D0515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>Не знаю</w:t>
            </w:r>
            <w:r w:rsidR="00CF64C1">
              <w:rPr>
                <w:rFonts w:ascii="Times New Roman" w:eastAsia="Times New Roman" w:hAnsi="Times New Roman" w:cs="Times New Roman"/>
                <w:color w:val="000000"/>
                <w:szCs w:val="33"/>
                <w:lang w:eastAsia="ru-RU"/>
              </w:rPr>
              <w:t xml:space="preserve"> (не ответили на вопрос)</w:t>
            </w:r>
          </w:p>
        </w:tc>
        <w:tc>
          <w:tcPr>
            <w:tcW w:w="1044" w:type="dxa"/>
          </w:tcPr>
          <w:p w:rsidR="00664C5C" w:rsidRDefault="00AE4C80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14%</w:t>
            </w:r>
          </w:p>
        </w:tc>
        <w:tc>
          <w:tcPr>
            <w:tcW w:w="1198" w:type="dxa"/>
          </w:tcPr>
          <w:p w:rsidR="00664C5C" w:rsidRDefault="00865FA5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32%</w:t>
            </w:r>
          </w:p>
        </w:tc>
        <w:tc>
          <w:tcPr>
            <w:tcW w:w="1044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26%</w:t>
            </w:r>
          </w:p>
        </w:tc>
        <w:tc>
          <w:tcPr>
            <w:tcW w:w="1198" w:type="dxa"/>
          </w:tcPr>
          <w:p w:rsidR="00664C5C" w:rsidRDefault="00D11E2D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18%</w:t>
            </w:r>
          </w:p>
        </w:tc>
        <w:tc>
          <w:tcPr>
            <w:tcW w:w="1044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14%</w:t>
            </w:r>
          </w:p>
        </w:tc>
        <w:tc>
          <w:tcPr>
            <w:tcW w:w="1198" w:type="dxa"/>
          </w:tcPr>
          <w:p w:rsidR="00664C5C" w:rsidRDefault="00312EE7" w:rsidP="00FA0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3"/>
                <w:lang w:eastAsia="ru-RU"/>
              </w:rPr>
              <w:t>34%</w:t>
            </w:r>
          </w:p>
        </w:tc>
      </w:tr>
    </w:tbl>
    <w:p w:rsidR="00C41490" w:rsidRDefault="00C41490" w:rsidP="00FA03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C41490" w:rsidRDefault="006D3E8D" w:rsidP="00FA03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6134100" cy="19621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EAD" w:rsidRPr="00AC3EFF" w:rsidRDefault="00891EAD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во вторых классах  43% девочек и 36% мальчиков считают модными себя и друзей. 10% и 2 % соответственно считают только себя модными, 13% девочек и 18% мальчиков считают себя и друзей  не модными. 32% мальчиков, 14% девочек вообще не задумывались над этим вопросом.</w:t>
      </w:r>
      <w:r w:rsidR="000D111F" w:rsidRPr="000D111F">
        <w:rPr>
          <w:rFonts w:ascii="Times New Roman" w:eastAsia="Times New Roman" w:hAnsi="Times New Roman" w:cs="Times New Roman"/>
          <w:b/>
          <w:bCs/>
          <w:noProof/>
          <w:color w:val="313131"/>
          <w:sz w:val="24"/>
          <w:szCs w:val="24"/>
          <w:lang w:eastAsia="ru-RU"/>
        </w:rPr>
        <w:t xml:space="preserve"> </w:t>
      </w:r>
      <w:r w:rsidR="000D111F" w:rsidRPr="000D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6134100" cy="18669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3EFF" w:rsidRDefault="00891EAD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такая же картина наблюдается  в третьих классах. Но здесь больше мальчиков 18% (было 2%) считают себя модными.</w:t>
      </w:r>
      <w:r w:rsidR="00AC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количество девочек 24% (было во втором классе 13%), которые считают себя и друзей не модными, значит, у ребят меняются подходы к стандартам моды в этом возрасте.</w:t>
      </w:r>
    </w:p>
    <w:p w:rsidR="00C41490" w:rsidRDefault="004E7C33" w:rsidP="00FA03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4E7C33">
        <w:rPr>
          <w:rFonts w:ascii="Times New Roman" w:eastAsia="Times New Roman" w:hAnsi="Times New Roman" w:cs="Times New Roman"/>
          <w:b/>
          <w:bCs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6134100" cy="21431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111F" w:rsidRDefault="000D111F" w:rsidP="000D11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четвертом классе возрастает количество модников  и среди мальчиков практически не меняется,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возрастает до 58%. По-прежнему большое количество мальчиков не имеют представлений о моде и её стандартах 34%</w:t>
      </w:r>
    </w:p>
    <w:p w:rsidR="00C41490" w:rsidRPr="00140516" w:rsidRDefault="00AC3EFF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этого, в ходе  исследования</w:t>
      </w:r>
      <w:r w:rsidR="004E7C33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="004E7C33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обнаружили особенности динамики отношения к себе у мальчиков:</w:t>
      </w:r>
      <w:r w:rsidR="00B24F08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число мальчиков, считающих себя модными во втором классе  2%, то в 3-ем классе оно выросло до 18%, а к 4 классу  стало равно нулю. Среди ответо</w:t>
      </w:r>
      <w:r w:rsidR="002B4BF1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24F08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мальчиков были такие, которые показали ярко выраженную реакцию  обособления от обществ</w:t>
      </w:r>
      <w:r w:rsid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24F08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сверстников, например:</w:t>
      </w:r>
      <w:r w:rsidR="002B4BF1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F08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крутой, у меня много модных вещей».</w:t>
      </w:r>
      <w:r w:rsidR="00ED44EF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происходит потому, что в данном возрасте меняется стиль поведений и отношений, даже может снижаться успеваемость.</w:t>
      </w:r>
    </w:p>
    <w:p w:rsidR="00ED44EF" w:rsidRPr="00140516" w:rsidRDefault="00ED44EF" w:rsidP="00FA03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примере моды, мы поняли, что </w:t>
      </w:r>
      <w:r w:rsidR="002B4BF1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мода</w:t>
      </w:r>
      <w:r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одним из факторов регуляции поведени</w:t>
      </w:r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</w:t>
      </w:r>
      <w:proofErr w:type="spellStart"/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саморегуляции</w:t>
      </w:r>
      <w:proofErr w:type="spellEnd"/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самопознания, а значит быть регулятором социальной адаптации</w:t>
      </w:r>
      <w:r w:rsidR="00EC2FC7">
        <w:rPr>
          <w:rStyle w:val="a9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11"/>
      </w:r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1F04" w:rsidRPr="00140516" w:rsidRDefault="00140516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Делаем вывод</w:t>
      </w:r>
      <w:r w:rsidR="00D81F04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мода выступает регулятором детских отношений, фактором личностного развития, т.е. в представлении младшего школьника мода и дружба выступает как социа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 значимые феномены. При этом</w:t>
      </w:r>
      <w:r w:rsidR="00D81F04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почти </w:t>
      </w:r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81F04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0% опрошенных одевались бы модно, чтобы «выделиться» среди сверстников, а </w:t>
      </w:r>
      <w:r w:rsidR="00EC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81F04"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«чтобы быть, как все».</w:t>
      </w:r>
    </w:p>
    <w:p w:rsidR="00AC2241" w:rsidRPr="00140516" w:rsidRDefault="00ED44EF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F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классном часе в третьем классе </w:t>
      </w:r>
      <w:r w:rsidR="008A6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предложили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</w:t>
      </w:r>
      <w:r w:rsidR="008A6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ситуаци</w:t>
      </w:r>
      <w:r w:rsidR="008A6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8A6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Представьте, что перед вами стоят два абсолютно одинаковых сверстника (у них похожи фигура, лицо, характер, интересы, способности и т. д.), но один из них модный, а другой – нет. Оба одинаково хотят с тобой дружить. Какого человека ты выберешь в друзья:</w:t>
      </w:r>
      <w:r w:rsidR="008A6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модного или немодного? Почему?»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</w:p>
    <w:p w:rsidR="008F2BF6" w:rsidRDefault="00140516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 этого эксперимента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некоторых детей вызвало удивление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екоторые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школьники были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озадачены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подобным предложением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после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раздумий,  весьма длительных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пытались узнать, есть ли еще различия между ними,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одинаково ли они хотят дружить?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ли выбрать сразу двоих?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можно ли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сначала 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попробовать с ними пообщаться, чтобы </w:t>
      </w:r>
      <w:proofErr w:type="gramStart"/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получше</w:t>
      </w:r>
      <w:proofErr w:type="gramEnd"/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узнать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ли выбрать сразу двоих, чтобы никто не обижался?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и.т.д. большинство (7</w:t>
      </w:r>
      <w:r w:rsidR="00561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AC2241"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выбрали немодного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друга.</w:t>
      </w:r>
      <w:r w:rsidR="008A6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Причем во всех классах показатели примерно одинаковые.</w:t>
      </w:r>
    </w:p>
    <w:p w:rsidR="000565CB" w:rsidRDefault="000565CB" w:rsidP="0006548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86400" cy="22574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2BF6" w:rsidRDefault="00AC2241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 ответов ребят позволил 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нам </w:t>
      </w:r>
      <w:r w:rsidRPr="0014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выявить  мотивы выборов "модного" или "немодного" человека</w:t>
      </w:r>
      <w:r w:rsidR="008F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61D3B" w:rsidRDefault="00561D3B" w:rsidP="000654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486400" cy="18954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1D3B" w:rsidRDefault="00561D3B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6A5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 школьников</w:t>
      </w:r>
      <w:r w:rsidR="006A5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продемонстрировали мотив</w:t>
      </w:r>
      <w:r w:rsidR="006A5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«внешней привлекательности», 30%, чтобы выделиться среди окружающих, 18% получить какие-то блага от этого выбора.</w:t>
      </w:r>
    </w:p>
    <w:p w:rsidR="006A53C3" w:rsidRDefault="006A53C3" w:rsidP="000654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53C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86400" cy="2200275"/>
            <wp:effectExtent l="19050" t="0" r="1905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53C3" w:rsidRDefault="006A53C3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28% детей подчеркивают  мотив надежности в общении, 46% доброжелательности в общении, 26% показали мотив «негативного» отношения к модникам.</w:t>
      </w:r>
      <w:r w:rsidR="00E10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(Приложение5)</w:t>
      </w:r>
    </w:p>
    <w:p w:rsidR="00883BFB" w:rsidRDefault="00ED23C5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="00883B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зультаты показали, что младшие школьники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соотносят понятия «мода</w:t>
      </w:r>
      <w:r w:rsidR="00883B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 «дружба»</w:t>
      </w:r>
      <w:r w:rsidR="00883B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хотя мотивы разные, ребята достаточно хорошо развираются в этих социальных понятиях.</w:t>
      </w:r>
    </w:p>
    <w:p w:rsidR="008F2BF6" w:rsidRDefault="00883BFB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возникает следующий вопрос:</w:t>
      </w:r>
      <w:r w:rsidR="00ED2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2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«Зависит ли дружба от моды?»</w:t>
      </w:r>
    </w:p>
    <w:p w:rsidR="000565CB" w:rsidRDefault="002725A0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Были получены следующие результаты:</w:t>
      </w:r>
    </w:p>
    <w:p w:rsidR="008F2BF6" w:rsidRDefault="002725A0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257925" cy="19621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1490" w:rsidRPr="000565CB" w:rsidRDefault="00883BFB" w:rsidP="00FA03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 w:rsidR="002725A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="002725A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школьников  считают,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дружба не зависит от моды. (47</w:t>
      </w:r>
      <w:r w:rsidR="002725A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девочек</w:t>
      </w:r>
      <w:r w:rsidR="00911A3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11A3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2725A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725A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-мальчиков</w:t>
      </w:r>
      <w:r w:rsidR="00911A3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11A30" w:rsidRPr="0005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</w:p>
    <w:p w:rsidR="00C41490" w:rsidRDefault="000565CB" w:rsidP="00FA0395">
      <w:pPr>
        <w:spacing w:after="0"/>
        <w:jc w:val="both"/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Значит, м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– </w:t>
      </w:r>
      <w:r w:rsidR="00883BF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фактор</w:t>
      </w:r>
      <w:r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решения жизненных проблем, хотя </w:t>
      </w:r>
      <w:r w:rsidR="00A32D44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в</w:t>
      </w:r>
      <w:r w:rsidR="00883BF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начальной школе </w:t>
      </w:r>
      <w:r w:rsidR="00A32D44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нашей гимназии </w:t>
      </w:r>
      <w:r w:rsidR="00883BF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не используется как средство привлечения внимания</w:t>
      </w:r>
      <w:r w:rsidR="00A32D44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к себе,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демонстр</w:t>
      </w:r>
      <w:r w:rsidR="00A32D44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а</w:t>
      </w:r>
      <w:r w:rsidR="00883BF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ции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сво</w:t>
      </w:r>
      <w:r w:rsidR="00883BF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ей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</w:t>
      </w:r>
      <w:r w:rsidR="00A32D44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«крутизны»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, она имеет определенное значение. С одной стороны</w:t>
      </w:r>
      <w:r w:rsidR="00AF329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просматривается тенденция к скромности,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опрятности  и красоты одежды,  с другой </w:t>
      </w:r>
      <w:r w:rsidR="00AF329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ребята прибегают к моде  и как средству преодоления каких-то проблем, реализации желания произвести впечатление, продемонстрировать свою </w:t>
      </w:r>
      <w:r w:rsidR="00AF329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lastRenderedPageBreak/>
        <w:t xml:space="preserve">солидность или даже утвердиться в классе. </w:t>
      </w:r>
      <w:r w:rsidR="00DA5BAF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Имела место и другая позиция, что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«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немодный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»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внешний вид </w:t>
      </w:r>
      <w:r w:rsidR="00D63251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ребенка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 служит объектом насмешек,  </w:t>
      </w:r>
      <w:proofErr w:type="spellStart"/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обзываний</w:t>
      </w:r>
      <w:proofErr w:type="spellEnd"/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, конфликтов</w:t>
      </w:r>
      <w:r w:rsidR="00DA5BAF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 xml:space="preserve">  со св</w:t>
      </w:r>
      <w:r w:rsidR="00911A30" w:rsidRPr="000565CB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ерстник</w:t>
      </w:r>
      <w:r w:rsidR="00DA5BAF">
        <w:rPr>
          <w:rFonts w:ascii="Times New Roman" w:eastAsia="Times New Roman" w:hAnsi="Times New Roman" w:cs="Times New Roman"/>
          <w:sz w:val="24"/>
          <w:szCs w:val="35"/>
          <w:shd w:val="clear" w:color="auto" w:fill="FFFFFF"/>
          <w:lang w:eastAsia="ru-RU"/>
        </w:rPr>
        <w:t>ами.</w:t>
      </w:r>
    </w:p>
    <w:p w:rsidR="00DA5BAF" w:rsidRPr="000565CB" w:rsidRDefault="00DA5BAF" w:rsidP="00FA0395">
      <w:pPr>
        <w:pStyle w:val="a4"/>
        <w:spacing w:before="0" w:beforeAutospacing="0" w:after="0" w:afterAutospacing="0" w:line="276" w:lineRule="auto"/>
        <w:jc w:val="both"/>
        <w:rPr>
          <w:b/>
          <w:bCs/>
          <w:sz w:val="18"/>
        </w:rPr>
      </w:pPr>
      <w:r>
        <w:rPr>
          <w:szCs w:val="35"/>
          <w:shd w:val="clear" w:color="auto" w:fill="FFFFFF"/>
        </w:rPr>
        <w:tab/>
        <w:t>Нами было проведено несколько встреч  в 3-4 классах  для того, чтобы провести беседы и упражнения  показывающие, что проблемы в общении с одноклассниками  могут быть и  у ярких модников.</w:t>
      </w:r>
      <w:r w:rsidR="00417B3A">
        <w:rPr>
          <w:szCs w:val="35"/>
          <w:shd w:val="clear" w:color="auto" w:fill="FFFFFF"/>
        </w:rPr>
        <w:t xml:space="preserve"> Интересным получился классный час на тему: «О</w:t>
      </w:r>
      <w:r w:rsidR="00417B3A">
        <w:t xml:space="preserve"> красоте, моде и хорошем вкусе». </w:t>
      </w:r>
      <w:r>
        <w:rPr>
          <w:szCs w:val="35"/>
          <w:shd w:val="clear" w:color="auto" w:fill="FFFFFF"/>
        </w:rPr>
        <w:t xml:space="preserve"> Кроме того мы разработали брошюру для школьников, где рассказали о моде и её значении в жизни каждого человека, провели встречу с учителями начальной школы, где рассказали о резул</w:t>
      </w:r>
      <w:r w:rsidR="00D63251">
        <w:rPr>
          <w:szCs w:val="35"/>
          <w:shd w:val="clear" w:color="auto" w:fill="FFFFFF"/>
        </w:rPr>
        <w:t>ьтатах исследования и дали конк</w:t>
      </w:r>
      <w:r>
        <w:rPr>
          <w:szCs w:val="35"/>
          <w:shd w:val="clear" w:color="auto" w:fill="FFFFFF"/>
        </w:rPr>
        <w:t xml:space="preserve">ретные рекомендации о том, как </w:t>
      </w:r>
      <w:r w:rsidR="00D63251">
        <w:rPr>
          <w:szCs w:val="35"/>
          <w:shd w:val="clear" w:color="auto" w:fill="FFFFFF"/>
        </w:rPr>
        <w:t xml:space="preserve"> мода может быть</w:t>
      </w:r>
      <w:r w:rsidR="00D63251" w:rsidRPr="00D63251">
        <w:rPr>
          <w:color w:val="000000"/>
          <w:szCs w:val="33"/>
        </w:rPr>
        <w:t xml:space="preserve"> </w:t>
      </w:r>
      <w:r w:rsidR="00D63251">
        <w:rPr>
          <w:color w:val="000000"/>
          <w:szCs w:val="33"/>
        </w:rPr>
        <w:t xml:space="preserve"> регулятором социальной адаптации.</w:t>
      </w:r>
      <w:r w:rsidR="00E100E6">
        <w:rPr>
          <w:color w:val="000000"/>
          <w:szCs w:val="33"/>
        </w:rPr>
        <w:t xml:space="preserve">  ( Приложение 6)</w:t>
      </w:r>
    </w:p>
    <w:p w:rsidR="00C41490" w:rsidRDefault="00DA5BAF" w:rsidP="00FA039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Выводы.</w:t>
      </w:r>
    </w:p>
    <w:p w:rsidR="00D63251" w:rsidRDefault="00E62EBE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Проведенное исследование носит  просветительский характер и 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имеет практическое значение, т. </w:t>
      </w:r>
      <w:r w:rsidR="00E100E6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К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. у большинства педагогов </w:t>
      </w:r>
      <w:r w:rsid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и обучающихся 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име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лись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недостаточные представления о моде в начальной школе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. Н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екоторые учителя  реализовали рефлексию своего </w:t>
      </w:r>
      <w:r w:rsidR="00E100E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«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модного опыта</w:t>
      </w:r>
      <w:r w:rsidR="00E100E6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»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 тем самым повыс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или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интерес к своей личности у воспитанников. Все эти факты говорят не только о не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изученности такого явления в начальной школе, как мода, но и о необходимости просветительской, специально организованной работы с учителями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и обучающимися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рамках данной проблем</w:t>
      </w:r>
      <w:r w:rsidR="00D63251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ы.</w:t>
      </w:r>
    </w:p>
    <w:p w:rsidR="00DA5BAF" w:rsidRDefault="001E7483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Мы пришли к выводу, все же 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в начальной школе мода выступает как регулятор сознания и поведения – эта функция предполагает удовлетворение потребностей младшего школьника в социальной адаптации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ситуации неустойчивости собственных оценок и ценностей. Одежда служит своеобразным объектом для творческой деятельности ребенка, мотивированной потребностями в самовыражении и самореализации. Модная одежда – одна из сфер, в которых реализуется и удовлетворяется потребность в уважении и самоуважении. Основным критерием оценки </w:t>
      </w:r>
      <w:proofErr w:type="gramStart"/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модного</w:t>
      </w:r>
      <w:proofErr w:type="gramEnd"/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в начальной школе можно считать универсальность</w:t>
      </w:r>
      <w:r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, современность моды</w:t>
      </w:r>
      <w:r w:rsidR="00DA5BAF" w:rsidRPr="00DA5BAF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, которая положительно ассоциируется с прогрессивностью, готовностью к изменениям, она противопоставляется косности, рутине, консерватизму. </w:t>
      </w:r>
    </w:p>
    <w:p w:rsidR="001E7483" w:rsidRDefault="001E7483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</w:pPr>
      <w:r w:rsidRPr="001E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гипотезы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дт</w:t>
      </w:r>
      <w:r w:rsidRPr="001E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вердились,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доказали, что</w:t>
      </w:r>
      <w:r w:rsidRPr="001E7483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</w:t>
      </w:r>
      <w:r w:rsidRP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отношение 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школьников</w:t>
      </w:r>
      <w:r w:rsidRPr="00F86807"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к моде </w:t>
      </w:r>
      <w:r>
        <w:rPr>
          <w:rFonts w:ascii="Times New Roman" w:eastAsia="Times New Roman" w:hAnsi="Times New Roman" w:cs="Times New Roman"/>
          <w:color w:val="000000"/>
          <w:sz w:val="24"/>
          <w:szCs w:val="33"/>
          <w:lang w:eastAsia="ru-RU"/>
        </w:rPr>
        <w:t xml:space="preserve">  меняется даже на протяжении  незначительного периода обучения в начальной школе, стиль одежды и внешний вид ребенка, а значит мода, может быть регулятором социальной адаптации.</w:t>
      </w:r>
    </w:p>
    <w:p w:rsidR="001E7483" w:rsidRPr="001E7483" w:rsidRDefault="001E7483" w:rsidP="00FA03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этом наша работа не заканчивается, мы хотим её продолжить в среднем звене  нашей гимназии.</w:t>
      </w:r>
    </w:p>
    <w:p w:rsidR="00C41490" w:rsidRDefault="001E7483" w:rsidP="00417B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литература.</w:t>
      </w:r>
    </w:p>
    <w:p w:rsidR="001E7483" w:rsidRPr="001E7483" w:rsidRDefault="001E7483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483">
        <w:rPr>
          <w:rFonts w:ascii="Times New Roman" w:hAnsi="Times New Roman" w:cs="Times New Roman"/>
          <w:sz w:val="24"/>
          <w:szCs w:val="24"/>
        </w:rPr>
        <w:t>Аберкомби</w:t>
      </w:r>
      <w:proofErr w:type="spellEnd"/>
      <w:r w:rsidRPr="001E7483">
        <w:rPr>
          <w:rFonts w:ascii="Times New Roman" w:hAnsi="Times New Roman" w:cs="Times New Roman"/>
          <w:sz w:val="24"/>
          <w:szCs w:val="24"/>
        </w:rPr>
        <w:t xml:space="preserve"> Н., Хилл С., Тернер Б. Социологический словарь. Казань, 1997.</w:t>
      </w:r>
    </w:p>
    <w:p w:rsidR="001E7483" w:rsidRPr="001E7483" w:rsidRDefault="001E7483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7483">
        <w:rPr>
          <w:rFonts w:ascii="Times New Roman" w:hAnsi="Times New Roman" w:cs="Times New Roman"/>
          <w:sz w:val="24"/>
        </w:rPr>
        <w:t>Басин</w:t>
      </w:r>
      <w:proofErr w:type="spellEnd"/>
      <w:r w:rsidRPr="001E7483">
        <w:rPr>
          <w:rFonts w:ascii="Times New Roman" w:hAnsi="Times New Roman" w:cs="Times New Roman"/>
          <w:sz w:val="24"/>
        </w:rPr>
        <w:t xml:space="preserve"> Е.Я., Краснов В.М. «Гордиев узел» моды И Мода: за и против. / Под ред. Толстых В.И. </w:t>
      </w:r>
      <w:r w:rsidR="00E100E6">
        <w:rPr>
          <w:rFonts w:ascii="Times New Roman" w:hAnsi="Times New Roman" w:cs="Times New Roman"/>
          <w:sz w:val="24"/>
        </w:rPr>
        <w:t>–</w:t>
      </w:r>
      <w:r w:rsidRPr="001E7483">
        <w:rPr>
          <w:rFonts w:ascii="Times New Roman" w:hAnsi="Times New Roman" w:cs="Times New Roman"/>
          <w:sz w:val="24"/>
        </w:rPr>
        <w:t xml:space="preserve"> М., 1973.</w:t>
      </w:r>
    </w:p>
    <w:p w:rsidR="001E7483" w:rsidRDefault="00891EAD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Мудрик А.В. Социализация человека: учебное пособие. 3-е изд., </w:t>
      </w:r>
      <w:proofErr w:type="spellStart"/>
      <w:r w:rsidRP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испр</w:t>
      </w:r>
      <w:proofErr w:type="spellEnd"/>
      <w:r w:rsidRP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. </w:t>
      </w:r>
      <w:r w:rsidR="00E100E6" w:rsidRP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И</w:t>
      </w:r>
      <w:r w:rsidRPr="001E7483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доп. М.: МПСИ; Воронеж: МОДЭК, 2011</w:t>
      </w:r>
    </w:p>
    <w:p w:rsidR="00C41490" w:rsidRDefault="00891EAD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proofErr w:type="spellStart"/>
      <w:r w:rsidRPr="00F77A0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>Свендсен</w:t>
      </w:r>
      <w:proofErr w:type="spellEnd"/>
      <w:r w:rsidRPr="00F77A00"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  <w:t xml:space="preserve"> Л. Философия моды / Пер. с норв. А. Шипунова. М.: Прогресс – Традиция, 2007.</w:t>
      </w:r>
    </w:p>
    <w:p w:rsidR="00D259EF" w:rsidRPr="00D259EF" w:rsidRDefault="00D259EF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35"/>
          <w:shd w:val="clear" w:color="auto" w:fill="FFFFFF"/>
          <w:lang w:eastAsia="ru-RU"/>
        </w:rPr>
      </w:pPr>
      <w:r w:rsidRPr="00D259EF">
        <w:rPr>
          <w:rFonts w:ascii="Times New Roman" w:hAnsi="Times New Roman" w:cs="Times New Roman"/>
          <w:iCs/>
          <w:sz w:val="24"/>
        </w:rPr>
        <w:t>Орлова, Л. В. Азбука моды / Л. В. Орлова. — Москва: Просвещение, 1988.</w:t>
      </w:r>
    </w:p>
    <w:p w:rsidR="00F77A00" w:rsidRPr="00F77A00" w:rsidRDefault="00F77A00" w:rsidP="00FA0395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35"/>
          <w:shd w:val="clear" w:color="auto" w:fill="FFFFFF"/>
          <w:lang w:eastAsia="ru-RU"/>
        </w:rPr>
      </w:pPr>
      <w:r w:rsidRPr="00F77A00">
        <w:rPr>
          <w:rFonts w:ascii="Times New Roman" w:hAnsi="Times New Roman" w:cs="Times New Roman"/>
          <w:sz w:val="24"/>
        </w:rPr>
        <w:t>Толковый словарь русского языка. В 4 тт. / Сост. В.В.Виноградов, Г.О.Винокур, Б.А.Ларин и др.; Под ред. Д.Н.Ушакова. — М.: Русские словари, 1994.</w:t>
      </w:r>
    </w:p>
    <w:p w:rsidR="001E7483" w:rsidRPr="001E7483" w:rsidRDefault="001E7483" w:rsidP="00FA0395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</w:t>
      </w:r>
      <w:r w:rsidRPr="001E748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Pr="001E748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ru.wikipedia.org</w:t>
        </w:r>
      </w:hyperlink>
    </w:p>
    <w:p w:rsidR="005D03B5" w:rsidRDefault="005D03B5" w:rsidP="00D259E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3B5" w:rsidRDefault="005D03B5" w:rsidP="00D259E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D38" w:rsidRPr="00140516" w:rsidRDefault="00D259EF" w:rsidP="00D259E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C41490" w:rsidRPr="00140516" w:rsidRDefault="00C41490" w:rsidP="00A32D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483" w:rsidRDefault="001E7483" w:rsidP="00A32D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483" w:rsidRDefault="001E7483" w:rsidP="00B93BB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A9B" w:rsidRPr="00140516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Эдуард Асадов</w:t>
      </w:r>
    </w:p>
    <w:p w:rsidR="00CA3A9B" w:rsidRPr="00140516" w:rsidRDefault="00CA3A9B" w:rsidP="00B93BB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05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Модные люди</w:t>
      </w:r>
    </w:p>
    <w:p w:rsidR="0053180C" w:rsidRPr="00140516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Мода, мода! Кто ее рождает?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ее постигнуть до конца?!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вечно там, где оглупляют,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всегда упорно подгоняют</w:t>
      </w:r>
    </w:p>
    <w:p w:rsidR="00CA3A9B" w:rsidRPr="00CA3A9B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стандарт и вкусы, и сердца.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Подгоняют? Для чего? Зачем?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затем, без всякого сомнения,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многим, если уж не всем,</w:t>
      </w:r>
    </w:p>
    <w:p w:rsidR="00CA3A9B" w:rsidRPr="00CA3A9B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Вбить в мозги единое мышление.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что такое жить по моде?</w:t>
      </w:r>
    </w:p>
    <w:p w:rsidR="0053180C" w:rsidRPr="0053180C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мальком в какой-нибудь реке</w:t>
      </w:r>
    </w:p>
    <w:p w:rsidR="00D259EF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извините, чем-то вроде</w:t>
      </w:r>
    </w:p>
    <w:p w:rsidR="00CA3A9B" w:rsidRPr="00CA3A9B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 горошины в мешке.</w:t>
      </w:r>
    </w:p>
    <w:p w:rsidR="00CA3A9B" w:rsidRPr="00CA3A9B" w:rsidRDefault="00CA3A9B" w:rsidP="00B93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3BB8" w:rsidRPr="00B93BB8" w:rsidRDefault="00B93BB8" w:rsidP="00B93BB8">
      <w:pPr>
        <w:pStyle w:val="a4"/>
        <w:rPr>
          <w:b/>
        </w:rPr>
      </w:pPr>
      <w:r w:rsidRPr="00B93BB8">
        <w:rPr>
          <w:b/>
        </w:rPr>
        <w:t>«Жертва моды».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В парке я соседу по скамейке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Показал на одного юнца,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Брюки клеш, причёска под индейца.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 xml:space="preserve">Жертва моды, </w:t>
      </w:r>
      <w:proofErr w:type="gramStart"/>
      <w:r>
        <w:t>нету</w:t>
      </w:r>
      <w:proofErr w:type="gramEnd"/>
      <w:r>
        <w:t xml:space="preserve"> ей конца.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Но сосед сказал довольно резко: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«Ну и что ж, и вам бы так не прочь,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И потом да будет вам известно,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Этот мальчик мне родная дочь».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В тот же миг я стал просить прощенья: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 xml:space="preserve">«Вы отец! Но </w:t>
      </w:r>
      <w:proofErr w:type="gramStart"/>
      <w:r>
        <w:t>как</w:t>
      </w:r>
      <w:proofErr w:type="gramEnd"/>
      <w:r>
        <w:t xml:space="preserve"> же знать!»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Тот сосед воскликнул с возмущеньем:</w:t>
      </w:r>
    </w:p>
    <w:p w:rsidR="00B93BB8" w:rsidRDefault="00B93BB8" w:rsidP="00B93BB8">
      <w:pPr>
        <w:pStyle w:val="a4"/>
        <w:spacing w:before="0" w:beforeAutospacing="0" w:after="0" w:afterAutospacing="0" w:line="276" w:lineRule="auto"/>
      </w:pPr>
      <w:r>
        <w:t>« Вы с ума сошли, ведь я же мать!»</w:t>
      </w:r>
    </w:p>
    <w:p w:rsidR="00B96CF9" w:rsidRDefault="00B96CF9" w:rsidP="00B93BB8">
      <w:pPr>
        <w:spacing w:after="0"/>
        <w:jc w:val="right"/>
      </w:pPr>
    </w:p>
    <w:p w:rsidR="00B96CF9" w:rsidRPr="00B96CF9" w:rsidRDefault="00B96CF9" w:rsidP="00B93BB8"/>
    <w:p w:rsidR="00B96CF9" w:rsidRPr="00B96CF9" w:rsidRDefault="00B96CF9" w:rsidP="00B96CF9"/>
    <w:p w:rsidR="00B93BB8" w:rsidRDefault="00B93BB8" w:rsidP="00984D98">
      <w:pPr>
        <w:jc w:val="right"/>
        <w:rPr>
          <w:rFonts w:ascii="Times New Roman" w:hAnsi="Times New Roman" w:cs="Times New Roman"/>
          <w:b/>
          <w:sz w:val="24"/>
        </w:rPr>
      </w:pPr>
    </w:p>
    <w:p w:rsidR="00B93BB8" w:rsidRDefault="00B93BB8" w:rsidP="00984D98">
      <w:pPr>
        <w:jc w:val="right"/>
        <w:rPr>
          <w:rFonts w:ascii="Times New Roman" w:hAnsi="Times New Roman" w:cs="Times New Roman"/>
          <w:b/>
          <w:sz w:val="24"/>
        </w:rPr>
      </w:pPr>
    </w:p>
    <w:p w:rsidR="00B93BB8" w:rsidRDefault="00B93BB8" w:rsidP="00984D98">
      <w:pPr>
        <w:jc w:val="right"/>
        <w:rPr>
          <w:rFonts w:ascii="Times New Roman" w:hAnsi="Times New Roman" w:cs="Times New Roman"/>
          <w:b/>
          <w:sz w:val="24"/>
        </w:rPr>
      </w:pPr>
    </w:p>
    <w:p w:rsidR="00B96CF9" w:rsidRPr="00984D98" w:rsidRDefault="00984D98" w:rsidP="00984D98">
      <w:pPr>
        <w:jc w:val="right"/>
        <w:rPr>
          <w:rFonts w:ascii="Times New Roman" w:hAnsi="Times New Roman" w:cs="Times New Roman"/>
          <w:b/>
          <w:sz w:val="24"/>
        </w:rPr>
      </w:pPr>
      <w:r w:rsidRPr="00984D98">
        <w:rPr>
          <w:rFonts w:ascii="Times New Roman" w:hAnsi="Times New Roman" w:cs="Times New Roman"/>
          <w:b/>
          <w:sz w:val="24"/>
        </w:rPr>
        <w:lastRenderedPageBreak/>
        <w:t>Приложение 2</w:t>
      </w:r>
    </w:p>
    <w:p w:rsidR="00984D98" w:rsidRDefault="00984D98" w:rsidP="00984D98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</w:pPr>
      <w:r w:rsidRPr="00984D98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Пять групп представлений и оценок моды</w:t>
      </w:r>
    </w:p>
    <w:p w:rsidR="00984D98" w:rsidRPr="00984D98" w:rsidRDefault="00984D98" w:rsidP="00984D98">
      <w:pPr>
        <w:jc w:val="center"/>
        <w:rPr>
          <w:rFonts w:ascii="Times New Roman" w:hAnsi="Times New Roman" w:cs="Times New Roman"/>
          <w:b/>
          <w:sz w:val="24"/>
        </w:rPr>
      </w:pPr>
      <w:r w:rsidRPr="00984D98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Первая группа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4D98" w:rsidTr="00984D98">
        <w:tc>
          <w:tcPr>
            <w:tcW w:w="9571" w:type="dxa"/>
            <w:gridSpan w:val="4"/>
          </w:tcPr>
          <w:p w:rsidR="00984D98" w:rsidRDefault="00984D98" w:rsidP="00984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Мода </w:t>
            </w:r>
            <w:r w:rsidR="00E100E6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это</w:t>
            </w:r>
          </w:p>
        </w:tc>
      </w:tr>
      <w:tr w:rsidR="00984D98" w:rsidTr="00984D98">
        <w:tc>
          <w:tcPr>
            <w:tcW w:w="2392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красивая одежда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яркая, красивая одежда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дорогая одежда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современная одежда</w:t>
            </w:r>
          </w:p>
        </w:tc>
      </w:tr>
    </w:tbl>
    <w:p w:rsidR="00984D98" w:rsidRDefault="00984D98" w:rsidP="00984D98">
      <w:pPr>
        <w:jc w:val="center"/>
        <w:rPr>
          <w:rFonts w:ascii="Times New Roman" w:hAnsi="Times New Roman" w:cs="Times New Roman"/>
          <w:b/>
          <w:sz w:val="24"/>
        </w:rPr>
      </w:pPr>
    </w:p>
    <w:p w:rsidR="00984D98" w:rsidRPr="00984D98" w:rsidRDefault="00984D98" w:rsidP="00984D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Вторая группа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4D98" w:rsidTr="00984D98">
        <w:tc>
          <w:tcPr>
            <w:tcW w:w="9571" w:type="dxa"/>
            <w:gridSpan w:val="4"/>
          </w:tcPr>
          <w:p w:rsidR="00984D98" w:rsidRDefault="00984D98" w:rsidP="00984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Мода </w:t>
            </w:r>
            <w:r w:rsidR="00E100E6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это</w:t>
            </w:r>
          </w:p>
        </w:tc>
      </w:tr>
      <w:tr w:rsidR="00984D98" w:rsidTr="00984D98">
        <w:tc>
          <w:tcPr>
            <w:tcW w:w="2392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 модно, красиво, стильно, круто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красивая одежда, надо держать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стиль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красота, стиль, это </w:t>
            </w:r>
            <w:proofErr w:type="spellStart"/>
            <w:proofErr w:type="gramStart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клево</w:t>
            </w:r>
            <w:proofErr w:type="spellEnd"/>
            <w:proofErr w:type="gramEnd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– наряжаться на праздники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одежда от модных дизайнеров, а также косметика, украшения, часы</w:t>
            </w:r>
          </w:p>
        </w:tc>
      </w:tr>
    </w:tbl>
    <w:p w:rsidR="00B96CF9" w:rsidRDefault="00B96CF9" w:rsidP="00B96CF9">
      <w:pPr>
        <w:rPr>
          <w:rFonts w:ascii="Times New Roman" w:hAnsi="Times New Roman" w:cs="Times New Roman"/>
          <w:b/>
          <w:sz w:val="24"/>
        </w:rPr>
      </w:pPr>
    </w:p>
    <w:p w:rsidR="00984D98" w:rsidRPr="00984D98" w:rsidRDefault="00984D98" w:rsidP="00984D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Третья группа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4D98" w:rsidTr="00984D98">
        <w:tc>
          <w:tcPr>
            <w:tcW w:w="9571" w:type="dxa"/>
            <w:gridSpan w:val="4"/>
          </w:tcPr>
          <w:p w:rsidR="00984D98" w:rsidRDefault="00984D98" w:rsidP="00984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Мода </w:t>
            </w:r>
            <w:r w:rsidR="00E100E6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это</w:t>
            </w:r>
          </w:p>
        </w:tc>
      </w:tr>
      <w:tr w:rsidR="00984D98" w:rsidTr="00984D98">
        <w:tc>
          <w:tcPr>
            <w:tcW w:w="2392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то, что есть в модных журналах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красивая одежда, которая подходит </w:t>
            </w:r>
            <w:proofErr w:type="gramStart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</w:t>
            </w:r>
            <w:proofErr w:type="gramEnd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друг</w:t>
            </w:r>
            <w:proofErr w:type="gramEnd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другу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стильная, модная и современная одежда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это новая идея, потом из-за нее платья шьют</w:t>
            </w:r>
          </w:p>
        </w:tc>
      </w:tr>
      <w:tr w:rsidR="00984D98" w:rsidTr="00984D98">
        <w:tc>
          <w:tcPr>
            <w:tcW w:w="2392" w:type="dxa"/>
          </w:tcPr>
          <w:p w:rsidR="00984D98" w:rsidRPr="00C847F4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модные тренды, в которых ходит человек</w:t>
            </w:r>
          </w:p>
        </w:tc>
        <w:tc>
          <w:tcPr>
            <w:tcW w:w="2393" w:type="dxa"/>
          </w:tcPr>
          <w:p w:rsidR="00984D98" w:rsidRPr="00C847F4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стиль человека и красота его наружного вида</w:t>
            </w:r>
          </w:p>
        </w:tc>
        <w:tc>
          <w:tcPr>
            <w:tcW w:w="2393" w:type="dxa"/>
          </w:tcPr>
          <w:p w:rsidR="00984D98" w:rsidRPr="00C847F4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proofErr w:type="spellStart"/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гламур</w:t>
            </w:r>
            <w:proofErr w:type="spellEnd"/>
          </w:p>
        </w:tc>
        <w:tc>
          <w:tcPr>
            <w:tcW w:w="2393" w:type="dxa"/>
          </w:tcPr>
          <w:p w:rsidR="00984D98" w:rsidRPr="00C847F4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красивая одежда, которая только вошла в стиль</w:t>
            </w:r>
          </w:p>
        </w:tc>
      </w:tr>
    </w:tbl>
    <w:p w:rsidR="00B96CF9" w:rsidRDefault="00B96CF9" w:rsidP="00B96CF9"/>
    <w:p w:rsidR="00984D98" w:rsidRPr="00984D98" w:rsidRDefault="00984D98" w:rsidP="00984D98">
      <w:pPr>
        <w:jc w:val="center"/>
        <w:rPr>
          <w:rFonts w:ascii="Times New Roman" w:hAnsi="Times New Roman" w:cs="Times New Roman"/>
          <w:b/>
        </w:rPr>
      </w:pPr>
      <w:r w:rsidRPr="00984D98">
        <w:rPr>
          <w:rFonts w:ascii="Times New Roman" w:hAnsi="Times New Roman" w:cs="Times New Roman"/>
          <w:b/>
        </w:rPr>
        <w:t>Четвертая группа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4D98" w:rsidTr="00984D98">
        <w:tc>
          <w:tcPr>
            <w:tcW w:w="9571" w:type="dxa"/>
            <w:gridSpan w:val="4"/>
          </w:tcPr>
          <w:p w:rsidR="00984D98" w:rsidRDefault="00984D98" w:rsidP="00984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Мода </w:t>
            </w:r>
            <w:r w:rsidR="00E100E6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это</w:t>
            </w:r>
          </w:p>
        </w:tc>
      </w:tr>
      <w:tr w:rsidR="00984D98" w:rsidTr="00984D98">
        <w:tc>
          <w:tcPr>
            <w:tcW w:w="2392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мода – когда люди хорошо, красиво одеваются и модничают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это внешняя красота человека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облик человека в одежде</w:t>
            </w:r>
          </w:p>
        </w:tc>
        <w:tc>
          <w:tcPr>
            <w:tcW w:w="2393" w:type="dxa"/>
          </w:tcPr>
          <w:p w:rsidR="00984D98" w:rsidRDefault="00984D98" w:rsidP="00984D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красота тела, стройность тела</w:t>
            </w:r>
          </w:p>
        </w:tc>
      </w:tr>
    </w:tbl>
    <w:p w:rsidR="00984D98" w:rsidRDefault="00984D98" w:rsidP="00984D9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</w:pPr>
    </w:p>
    <w:p w:rsidR="00984D98" w:rsidRPr="00B93BB8" w:rsidRDefault="00984D98" w:rsidP="00984D98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2B2B2B"/>
          <w:sz w:val="24"/>
          <w:szCs w:val="35"/>
          <w:shd w:val="clear" w:color="auto" w:fill="FFFFFF"/>
          <w:lang w:eastAsia="ru-RU"/>
        </w:rPr>
      </w:pPr>
      <w:r w:rsidRPr="00984D98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Пятая группа.</w:t>
      </w:r>
    </w:p>
    <w:tbl>
      <w:tblPr>
        <w:tblStyle w:val="ac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B93BB8" w:rsidRPr="00B93BB8" w:rsidTr="00065482">
        <w:tc>
          <w:tcPr>
            <w:tcW w:w="10137" w:type="dxa"/>
            <w:gridSpan w:val="4"/>
          </w:tcPr>
          <w:p w:rsidR="00B93BB8" w:rsidRPr="00B93BB8" w:rsidRDefault="00B93BB8" w:rsidP="00984D9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</w:t>
            </w:r>
            <w:r w:rsidRPr="00C847F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ода стойко связана с такими по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нятиями, как</w:t>
            </w:r>
          </w:p>
        </w:tc>
      </w:tr>
      <w:tr w:rsidR="00984D98" w:rsidRPr="00B93BB8" w:rsidTr="00984D98">
        <w:tc>
          <w:tcPr>
            <w:tcW w:w="2534" w:type="dxa"/>
          </w:tcPr>
          <w:p w:rsidR="00984D98" w:rsidRPr="00B93BB8" w:rsidRDefault="00984D98" w:rsidP="00984D9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Красивая</w:t>
            </w:r>
          </w:p>
        </w:tc>
        <w:tc>
          <w:tcPr>
            <w:tcW w:w="2534" w:type="dxa"/>
          </w:tcPr>
          <w:p w:rsidR="00984D98" w:rsidRPr="00B93BB8" w:rsidRDefault="00984D98" w:rsidP="00984D9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не</w:t>
            </w:r>
            <w:r w:rsidR="00B93BB8"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рваная</w:t>
            </w:r>
          </w:p>
        </w:tc>
        <w:tc>
          <w:tcPr>
            <w:tcW w:w="2534" w:type="dxa"/>
          </w:tcPr>
          <w:p w:rsidR="00984D98" w:rsidRPr="00B93BB8" w:rsidRDefault="00B93BB8" w:rsidP="00B93BB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аккуратная</w:t>
            </w:r>
          </w:p>
        </w:tc>
        <w:tc>
          <w:tcPr>
            <w:tcW w:w="2535" w:type="dxa"/>
          </w:tcPr>
          <w:p w:rsidR="00984D98" w:rsidRPr="00B93BB8" w:rsidRDefault="00B93BB8" w:rsidP="00984D9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B93BB8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поглаженная</w:t>
            </w:r>
          </w:p>
        </w:tc>
      </w:tr>
    </w:tbl>
    <w:p w:rsidR="00984D98" w:rsidRPr="00B93BB8" w:rsidRDefault="00984D98" w:rsidP="00984D9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</w:pPr>
    </w:p>
    <w:p w:rsidR="00984D98" w:rsidRPr="00B96CF9" w:rsidRDefault="00984D98" w:rsidP="00B93BB8">
      <w:pPr>
        <w:spacing w:after="0"/>
        <w:ind w:firstLine="708"/>
        <w:jc w:val="both"/>
      </w:pPr>
      <w:r w:rsidRPr="00984D98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 xml:space="preserve"> </w:t>
      </w:r>
    </w:p>
    <w:p w:rsidR="00B96CF9" w:rsidRDefault="00B96CF9" w:rsidP="00B96CF9">
      <w:pPr>
        <w:pStyle w:val="1"/>
      </w:pPr>
    </w:p>
    <w:p w:rsidR="0066388D" w:rsidRDefault="0066388D" w:rsidP="00B93BB8">
      <w:pPr>
        <w:pStyle w:val="1"/>
        <w:jc w:val="right"/>
        <w:rPr>
          <w:sz w:val="24"/>
        </w:rPr>
      </w:pPr>
    </w:p>
    <w:p w:rsidR="00B93BB8" w:rsidRDefault="00B93BB8" w:rsidP="00B93BB8">
      <w:pPr>
        <w:pStyle w:val="1"/>
        <w:jc w:val="right"/>
        <w:rPr>
          <w:sz w:val="24"/>
        </w:rPr>
      </w:pPr>
      <w:r>
        <w:rPr>
          <w:sz w:val="24"/>
        </w:rPr>
        <w:lastRenderedPageBreak/>
        <w:t>Приложение 3.</w:t>
      </w:r>
    </w:p>
    <w:p w:rsidR="00B93BB8" w:rsidRPr="00B93BB8" w:rsidRDefault="00B93BB8" w:rsidP="00B93BB8">
      <w:pPr>
        <w:spacing w:after="0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</w:pPr>
      <w:r w:rsidRPr="00B93BB8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Отношения к себе и друзьям в контексте феномена моды.</w:t>
      </w:r>
    </w:p>
    <w:p w:rsidR="00B93BB8" w:rsidRDefault="00B93BB8" w:rsidP="00B93B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  <w:t>( из ответов школьников)</w:t>
      </w:r>
    </w:p>
    <w:p w:rsidR="000D498F" w:rsidRPr="000D498F" w:rsidRDefault="000D498F" w:rsidP="000D498F">
      <w:pPr>
        <w:pStyle w:val="a6"/>
        <w:spacing w:after="0"/>
        <w:ind w:left="1134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</w:pPr>
      <w:r w:rsidRPr="000D498F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Считаешь ли ты себя модным человеком?</w:t>
      </w:r>
    </w:p>
    <w:p w:rsidR="000D498F" w:rsidRPr="000D498F" w:rsidRDefault="000D498F" w:rsidP="000D498F">
      <w:pPr>
        <w:pStyle w:val="a6"/>
        <w:spacing w:after="0"/>
        <w:ind w:left="1134"/>
        <w:jc w:val="center"/>
        <w:rPr>
          <w:rFonts w:ascii="Times New Roman" w:eastAsia="Times New Roman" w:hAnsi="Times New Roman" w:cs="Times New Roman"/>
          <w:b/>
          <w:sz w:val="14"/>
          <w:szCs w:val="32"/>
          <w:lang w:eastAsia="ru-RU"/>
        </w:rPr>
      </w:pPr>
      <w:r w:rsidRPr="000D498F">
        <w:rPr>
          <w:rFonts w:ascii="Times New Roman" w:eastAsia="Times New Roman" w:hAnsi="Times New Roman" w:cs="Times New Roman"/>
          <w:b/>
          <w:color w:val="2B2B2B"/>
          <w:sz w:val="24"/>
          <w:szCs w:val="35"/>
          <w:shd w:val="clear" w:color="auto" w:fill="FFFFFF"/>
          <w:lang w:eastAsia="ru-RU"/>
        </w:rPr>
        <w:t>Считаешь ли ты своих друзей модными?</w:t>
      </w:r>
    </w:p>
    <w:p w:rsidR="00B93BB8" w:rsidRPr="00B93BB8" w:rsidRDefault="00B93BB8" w:rsidP="00B93B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3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B93BB8" w:rsidRPr="00903CB9" w:rsidTr="00065482">
        <w:tc>
          <w:tcPr>
            <w:tcW w:w="2534" w:type="dxa"/>
          </w:tcPr>
          <w:p w:rsidR="00B93BB8" w:rsidRPr="00903CB9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крутой и мои друзья крутые</w:t>
            </w:r>
          </w:p>
        </w:tc>
        <w:tc>
          <w:tcPr>
            <w:tcW w:w="2534" w:type="dxa"/>
          </w:tcPr>
          <w:p w:rsidR="00B93BB8" w:rsidRPr="00903CB9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крутая девчонка, а моя подруга модная</w:t>
            </w:r>
          </w:p>
        </w:tc>
        <w:tc>
          <w:tcPr>
            <w:tcW w:w="2534" w:type="dxa"/>
          </w:tcPr>
          <w:p w:rsidR="00B93BB8" w:rsidRPr="00903CB9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ни в чем себе не отказываю</w:t>
            </w:r>
          </w:p>
        </w:tc>
        <w:tc>
          <w:tcPr>
            <w:tcW w:w="2535" w:type="dxa"/>
          </w:tcPr>
          <w:p w:rsidR="00B93BB8" w:rsidRPr="00903CB9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Я модно одеваюсь,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друзья </w:t>
            </w: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тоже </w:t>
            </w:r>
            <w:proofErr w:type="spellStart"/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-</w:t>
            </w:r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кольно</w:t>
            </w:r>
            <w:proofErr w:type="spellEnd"/>
            <w:r w:rsidRPr="00903CB9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одеваются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.</w:t>
            </w:r>
          </w:p>
        </w:tc>
      </w:tr>
      <w:tr w:rsidR="00B93BB8" w:rsidRPr="00430774" w:rsidTr="00065482">
        <w:tc>
          <w:tcPr>
            <w:tcW w:w="2534" w:type="dxa"/>
          </w:tcPr>
          <w:p w:rsidR="00B93BB8" w:rsidRPr="00430774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43077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себя считаю модной</w:t>
            </w:r>
          </w:p>
        </w:tc>
        <w:tc>
          <w:tcPr>
            <w:tcW w:w="2534" w:type="dxa"/>
          </w:tcPr>
          <w:p w:rsidR="00B93BB8" w:rsidRPr="00430774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43077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не считаю себя модной, потому что эта одежда дорого стоит, а когда мы ездим на экскурсию все друзья красивые</w:t>
            </w:r>
          </w:p>
        </w:tc>
        <w:tc>
          <w:tcPr>
            <w:tcW w:w="2534" w:type="dxa"/>
          </w:tcPr>
          <w:p w:rsidR="00B93BB8" w:rsidRPr="00430774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43077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Независимо от того, как они выглядят – они мои друзья</w:t>
            </w:r>
          </w:p>
        </w:tc>
        <w:tc>
          <w:tcPr>
            <w:tcW w:w="2535" w:type="dxa"/>
          </w:tcPr>
          <w:p w:rsidR="00B93BB8" w:rsidRPr="00430774" w:rsidRDefault="00B93BB8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430774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не всегда бываю модной, а друзья знают толк в моде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.</w:t>
            </w:r>
          </w:p>
        </w:tc>
      </w:tr>
      <w:tr w:rsidR="00B93BB8" w:rsidRPr="00430774" w:rsidTr="00065482">
        <w:tc>
          <w:tcPr>
            <w:tcW w:w="2534" w:type="dxa"/>
          </w:tcPr>
          <w:p w:rsidR="00B93BB8" w:rsidRPr="00430774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Я не ношу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крутое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, но хочется одеваться ярко.</w:t>
            </w:r>
          </w:p>
        </w:tc>
        <w:tc>
          <w:tcPr>
            <w:tcW w:w="2534" w:type="dxa"/>
          </w:tcPr>
          <w:p w:rsidR="00B93BB8" w:rsidRPr="00430774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«школьная форма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то не мода»</w:t>
            </w:r>
          </w:p>
        </w:tc>
        <w:tc>
          <w:tcPr>
            <w:tcW w:w="2534" w:type="dxa"/>
          </w:tcPr>
          <w:p w:rsidR="00B93BB8" w:rsidRPr="00430774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Мода- это не моя тема.</w:t>
            </w:r>
          </w:p>
        </w:tc>
        <w:tc>
          <w:tcPr>
            <w:tcW w:w="2535" w:type="dxa"/>
          </w:tcPr>
          <w:p w:rsidR="00B93BB8" w:rsidRPr="00430774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нормально одеваюсь, но иногда не очень, а друзья красиво.</w:t>
            </w:r>
          </w:p>
        </w:tc>
      </w:tr>
      <w:tr w:rsidR="000D498F" w:rsidRPr="00430774" w:rsidTr="00065482">
        <w:tc>
          <w:tcPr>
            <w:tcW w:w="2534" w:type="dxa"/>
          </w:tcPr>
          <w:p w:rsidR="000D498F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покупаю самую красивую одежду</w:t>
            </w:r>
          </w:p>
        </w:tc>
        <w:tc>
          <w:tcPr>
            <w:tcW w:w="2534" w:type="dxa"/>
          </w:tcPr>
          <w:p w:rsidR="000D498F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 меня стильная одежда</w:t>
            </w:r>
          </w:p>
        </w:tc>
        <w:tc>
          <w:tcPr>
            <w:tcW w:w="2534" w:type="dxa"/>
          </w:tcPr>
          <w:p w:rsidR="000D498F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Я не люблю ходить в простой одежде</w:t>
            </w:r>
          </w:p>
        </w:tc>
        <w:tc>
          <w:tcPr>
            <w:tcW w:w="2535" w:type="dxa"/>
          </w:tcPr>
          <w:p w:rsidR="000D498F" w:rsidRDefault="000D498F" w:rsidP="00065482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Да, у меня все фирменное</w:t>
            </w:r>
          </w:p>
        </w:tc>
      </w:tr>
    </w:tbl>
    <w:p w:rsidR="00B96CF9" w:rsidRDefault="00B873AD" w:rsidP="00B873AD">
      <w:pPr>
        <w:pStyle w:val="1"/>
        <w:jc w:val="right"/>
        <w:rPr>
          <w:sz w:val="24"/>
        </w:rPr>
      </w:pPr>
      <w:r>
        <w:rPr>
          <w:sz w:val="24"/>
        </w:rPr>
        <w:t>Приложение 4.</w:t>
      </w:r>
    </w:p>
    <w:p w:rsidR="00B873AD" w:rsidRPr="00B873AD" w:rsidRDefault="00B873AD" w:rsidP="00B873AD">
      <w:pPr>
        <w:pStyle w:val="1"/>
        <w:jc w:val="center"/>
        <w:rPr>
          <w:sz w:val="24"/>
        </w:rPr>
      </w:pPr>
      <w:r w:rsidRPr="00B873AD">
        <w:rPr>
          <w:sz w:val="24"/>
          <w:szCs w:val="24"/>
          <w:shd w:val="clear" w:color="auto" w:fill="FFFFFF"/>
        </w:rPr>
        <w:t>Мотивы выборов «модного» или «немодного друга»</w:t>
      </w:r>
    </w:p>
    <w:tbl>
      <w:tblPr>
        <w:tblStyle w:val="ac"/>
        <w:tblW w:w="0" w:type="auto"/>
        <w:tblLook w:val="04A0"/>
      </w:tblPr>
      <w:tblGrid>
        <w:gridCol w:w="5068"/>
        <w:gridCol w:w="5069"/>
      </w:tblGrid>
      <w:tr w:rsidR="000D498F" w:rsidTr="00065482">
        <w:tc>
          <w:tcPr>
            <w:tcW w:w="10137" w:type="dxa"/>
            <w:gridSpan w:val="2"/>
          </w:tcPr>
          <w:p w:rsidR="000D498F" w:rsidRPr="000565CB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498F" w:rsidTr="00065482">
        <w:tc>
          <w:tcPr>
            <w:tcW w:w="5068" w:type="dxa"/>
          </w:tcPr>
          <w:p w:rsidR="000D498F" w:rsidRPr="000565CB" w:rsidRDefault="000D498F" w:rsidP="00B873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565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Выбрали бы «модного» друга</w:t>
            </w:r>
          </w:p>
        </w:tc>
        <w:tc>
          <w:tcPr>
            <w:tcW w:w="5069" w:type="dxa"/>
          </w:tcPr>
          <w:p w:rsidR="000D498F" w:rsidRPr="000565CB" w:rsidRDefault="000D498F" w:rsidP="00B873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565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Выбрали бы «немодного друга»</w:t>
            </w:r>
          </w:p>
        </w:tc>
      </w:tr>
      <w:tr w:rsidR="000D498F" w:rsidTr="00065482">
        <w:tc>
          <w:tcPr>
            <w:tcW w:w="5068" w:type="dxa"/>
          </w:tcPr>
          <w:p w:rsidR="000D498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Мотив </w:t>
            </w:r>
            <w: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внешней привлекательности</w:t>
            </w:r>
            <w: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: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</w:p>
          <w:p w:rsidR="000D498F" w:rsidRPr="00E431E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 него всегда хороший внешний вид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он красиво одет, сверкает как бриллиант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он приятный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5069" w:type="dxa"/>
          </w:tcPr>
          <w:p w:rsidR="000D498F" w:rsidRPr="00E431E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Мотив «надежности в общении»: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«он не хвастается своей одеждой»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 немодного более спокойная душа, он более уравновешенный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 модными людьми непривычно общаться, можно поссорится из-за вещей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».</w:t>
            </w:r>
            <w:proofErr w:type="gramEnd"/>
          </w:p>
        </w:tc>
      </w:tr>
      <w:tr w:rsidR="000D498F" w:rsidTr="00065482">
        <w:tc>
          <w:tcPr>
            <w:tcW w:w="5068" w:type="dxa"/>
          </w:tcPr>
          <w:p w:rsidR="000D498F" w:rsidRPr="00E431E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Мотив «получения благ (моральных, материальных)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мне модные люди нравятся, у них можно научиться чему-нибудь хорошему, например, модно одеваться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 него много денег, м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ожно к нему на праздник прийти»,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он мне может свою одежду дать поносить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069" w:type="dxa"/>
          </w:tcPr>
          <w:p w:rsidR="000D498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E431E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  <w:t>Мотив легкости, комфортности, доброжелательности в общении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:</w:t>
            </w:r>
          </w:p>
          <w:p w:rsidR="000D498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проще общаться с простым человеком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,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с модным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общаться 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сложно – он произносит модные слова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чтобы не ссориться с друзьями, мы должны быть похожими друг на друга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431EF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 немодного душа и образ жизни интересные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».</w:t>
            </w:r>
            <w:proofErr w:type="gramEnd"/>
          </w:p>
        </w:tc>
      </w:tr>
      <w:tr w:rsidR="000D498F" w:rsidTr="00065482">
        <w:tc>
          <w:tcPr>
            <w:tcW w:w="5068" w:type="dxa"/>
          </w:tcPr>
          <w:p w:rsidR="000D498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431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Мотив выделения себя и друга среди сверстников:</w:t>
            </w:r>
          </w:p>
          <w:p w:rsidR="000D498F" w:rsidRPr="00E431EF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405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 хочу, чтобы меня заметили, если я буду </w:t>
            </w:r>
            <w:r w:rsidRPr="001405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модный, друг мой модный, то нас будут уважать, дружить с нами будут сразу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Pr="001405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его компании приятно находиться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Pr="001405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модный человек – знаменитый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Pr="001405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стильный друг – это личность, он всегда впереди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069" w:type="dxa"/>
          </w:tcPr>
          <w:p w:rsidR="000D498F" w:rsidRPr="00ED23C5" w:rsidRDefault="000D498F" w:rsidP="00065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35"/>
                <w:shd w:val="clear" w:color="auto" w:fill="FFFFFF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Мотив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D23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негативного отношения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D23C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моднику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»: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он скромный человек, а модный все время показывает, что он крутой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»,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lastRenderedPageBreak/>
              <w:t>«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модный предать может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»,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с модником можно поссориться, он скажет тебе: </w:t>
            </w:r>
            <w:r w:rsidR="00E100E6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«</w:t>
            </w:r>
            <w:r w:rsidRPr="00ED23C5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Ты не модный, я с тобой не дружу!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»</w:t>
            </w:r>
            <w:r w:rsidR="00B873AD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, «модный может бросить в беде»</w:t>
            </w:r>
            <w:proofErr w:type="gramStart"/>
            <w:r w:rsidR="00B873AD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.</w:t>
            </w:r>
            <w:proofErr w:type="gramEnd"/>
            <w:r w:rsidR="00B873AD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="00B873AD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>у</w:t>
            </w:r>
            <w:proofErr w:type="gramEnd"/>
            <w:r w:rsidR="00B873AD">
              <w:rPr>
                <w:rFonts w:ascii="Times New Roman" w:eastAsia="Times New Roman" w:hAnsi="Times New Roman" w:cs="Times New Roman"/>
                <w:color w:val="2B2B2B"/>
                <w:sz w:val="24"/>
                <w:szCs w:val="35"/>
                <w:shd w:val="clear" w:color="auto" w:fill="FFFFFF"/>
                <w:lang w:eastAsia="ru-RU"/>
              </w:rPr>
              <w:t xml:space="preserve"> модных нет времени на друзей»</w:t>
            </w:r>
          </w:p>
        </w:tc>
      </w:tr>
      <w:tr w:rsidR="00B873AD" w:rsidTr="00065482">
        <w:tc>
          <w:tcPr>
            <w:tcW w:w="10137" w:type="dxa"/>
            <w:gridSpan w:val="2"/>
          </w:tcPr>
          <w:p w:rsidR="00B873AD" w:rsidRPr="00B873AD" w:rsidRDefault="00B873AD" w:rsidP="00B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Я буду выбирать по характеру человека, а не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73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моде.</w:t>
            </w:r>
          </w:p>
        </w:tc>
      </w:tr>
      <w:tr w:rsidR="00B873AD" w:rsidTr="00065482">
        <w:tc>
          <w:tcPr>
            <w:tcW w:w="10137" w:type="dxa"/>
            <w:gridSpan w:val="2"/>
          </w:tcPr>
          <w:p w:rsidR="00B873AD" w:rsidRPr="00B873AD" w:rsidRDefault="00B873AD" w:rsidP="00B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Мне кажется, нельзя разделять людей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модных и не модных.</w:t>
            </w:r>
          </w:p>
        </w:tc>
      </w:tr>
    </w:tbl>
    <w:p w:rsidR="00085E44" w:rsidRDefault="00085E44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E100E6" w:rsidP="00E100E6">
      <w:pPr>
        <w:jc w:val="right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E100E6">
        <w:rPr>
          <w:rFonts w:ascii="Times New Roman" w:hAnsi="Times New Roman" w:cs="Times New Roman"/>
          <w:b/>
        </w:rPr>
        <w:t>П</w:t>
      </w:r>
      <w:r w:rsidRPr="00E100E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риложение 6.</w:t>
      </w:r>
    </w:p>
    <w:p w:rsidR="00E100E6" w:rsidRDefault="00E100E6" w:rsidP="00E100E6">
      <w:pPr>
        <w:jc w:val="right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E100E6" w:rsidRPr="00E100E6" w:rsidRDefault="00E100E6" w:rsidP="00E100E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Буклет </w:t>
      </w:r>
      <w:r w:rsidRPr="00E100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Pr="00E100E6">
        <w:rPr>
          <w:rFonts w:ascii="Times New Roman" w:hAnsi="Times New Roman" w:cs="Times New Roman"/>
          <w:b/>
          <w:bCs/>
          <w:sz w:val="24"/>
          <w:szCs w:val="24"/>
        </w:rPr>
        <w:t>Полезная информация для тех, кто  хочет быть красивым и модным»</w:t>
      </w:r>
    </w:p>
    <w:p w:rsidR="00E100E6" w:rsidRPr="00E100E6" w:rsidRDefault="00E100E6" w:rsidP="00E100E6">
      <w:pPr>
        <w:jc w:val="center"/>
        <w:rPr>
          <w:rFonts w:ascii="Times New Roman" w:hAnsi="Times New Roman" w:cs="Times New Roman"/>
          <w:b/>
        </w:rPr>
        <w:sectPr w:rsidR="00E100E6" w:rsidRPr="00E100E6" w:rsidSect="00CC74ED">
          <w:footerReference w:type="default" r:id="rId17"/>
          <w:pgSz w:w="11906" w:h="16838"/>
          <w:pgMar w:top="1134" w:right="567" w:bottom="1134" w:left="1418" w:header="709" w:footer="709" w:gutter="0"/>
          <w:pgNumType w:chapSep="period"/>
          <w:cols w:space="708"/>
          <w:docGrid w:linePitch="360"/>
        </w:sectPr>
      </w:pPr>
    </w:p>
    <w:p w:rsidR="005D03B5" w:rsidRDefault="000655E2" w:rsidP="005D03B5">
      <w:r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33.5pt;margin-top:-49.9pt;width:252.3pt;height:553.5pt;z-index:25166540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D03B5" w:rsidRDefault="005D03B5" w:rsidP="005D03B5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Одежда, аксессуары и обувь – это часть моды.</w:t>
                  </w:r>
                  <w:r>
                    <w:rPr>
                      <w:rFonts w:ascii="Comic Sans MS" w:hAnsi="Comic Sans MS"/>
                    </w:rPr>
                    <w:t xml:space="preserve"> Но сама мода выходит далеко за пределы этих привычных понятий. Она имеет свои каноны, свою философию, дает свою школу жизни и формирует собственную уникальную культуру</w:t>
                  </w:r>
                  <w: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5D03B5" w:rsidRPr="005D03B5" w:rsidRDefault="005D03B5" w:rsidP="005D03B5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 xml:space="preserve">Человек при помощи одежды представляет себя окружающему миру. Мода – это универсальный язык» 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Прада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</w:rPr>
                    <w:t>Миучча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, дизайнер 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Times New Roman"/>
                    </w:rPr>
                    <w:t> </w:t>
                  </w:r>
                  <w:r>
                    <w:rPr>
                      <w:rFonts w:ascii="Comic Sans MS" w:hAnsi="Comic Sans MS"/>
                    </w:rPr>
                    <w:t>Я думаю, что вы со мной согласитесь, что не всегда красиво, то, что модно.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Мода делает нашу жизнь разнообразной, приятной, без неё жизнь была бы скучна.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color w:val="26269A"/>
                    </w:rPr>
                  </w:pPr>
                  <w:r>
                    <w:rPr>
                      <w:rFonts w:ascii="Comic Sans MS" w:hAnsi="Comic Sans MS"/>
                    </w:rPr>
                    <w:t xml:space="preserve">Я думаю, что вы все сегодня поняли, что </w:t>
                  </w: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 xml:space="preserve">главное в человеке – хороший вкус, </w:t>
                  </w:r>
                  <w:r>
                    <w:rPr>
                      <w:rFonts w:ascii="Comic Sans MS" w:hAnsi="Comic Sans MS"/>
                    </w:rPr>
                    <w:t xml:space="preserve">который надо воспитывать, он должен проявляться и </w:t>
                  </w: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в одежде, и в разговоре, и в поведении.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</w:rPr>
                  </w:pPr>
                  <w:r w:rsidRPr="005D03B5">
                    <w:rPr>
                      <w:rFonts w:ascii="Comic Sans MS" w:hAnsi="Comic Sans MS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В человеке всё должно быть прекрасно и одежда, и душа, и мысли!</w:t>
                  </w:r>
                  <w:r w:rsidRPr="005D03B5">
                    <w:rPr>
                      <w:rFonts w:ascii="Comic Sans MS" w:hAnsi="Comic Sans MS"/>
                      <w:b/>
                      <w:bCs/>
                      <w:color w:val="26269A"/>
                    </w:rPr>
                    <w:t>»</w:t>
                  </w:r>
                  <w:proofErr w:type="gramStart"/>
                  <w:r w:rsidRPr="005D03B5">
                    <w:rPr>
                      <w:rFonts w:ascii="Comic Sans MS" w:hAnsi="Comic Sans MS"/>
                      <w:b/>
                      <w:bCs/>
                      <w:color w:val="26269A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.</w:t>
                  </w:r>
                  <w:proofErr w:type="gramEnd"/>
                </w:p>
                <w:p w:rsidR="005D03B5" w:rsidRDefault="005D03B5" w:rsidP="005D03B5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А.П.Чехов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26269A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26269A"/>
                    </w:rPr>
                    <w:t>Запомните эти слова и следуйте им в жизни</w:t>
                  </w:r>
                  <w:r>
                    <w:rPr>
                      <w:b/>
                      <w:bCs/>
                      <w:color w:val="26269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color w:val="26269A"/>
                      <w:sz w:val="24"/>
                      <w:szCs w:val="24"/>
                    </w:rPr>
                    <w:t xml:space="preserve"> 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5D03B5" w:rsidRDefault="005D03B5" w:rsidP="005D03B5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shape>
        </w:pict>
      </w:r>
      <w:r w:rsidR="005D03B5">
        <w:rPr>
          <w:rFonts w:ascii="Times New Roman" w:hAnsi="Times New Roman"/>
          <w:sz w:val="24"/>
          <w:szCs w:val="24"/>
        </w:rPr>
        <w:pict>
          <v:group id="_x0000_s1049" style="position:absolute;margin-left:519.4pt;margin-top:-36.2pt;width:247.25pt;height:33.7pt;z-index:251663360" coordorigin="111507859,106860975" coordsize="3140171,747629">
            <v:roundrect id="_x0000_s1050" style="position:absolute;left:111649664;top:106860975;width:2998366;height:670493;visibility:visible;mso-wrap-edited:f;mso-wrap-distance-left:2.88pt;mso-wrap-distance-top:2.88pt;mso-wrap-distance-right:2.88pt;mso-wrap-distance-bottom:2.88pt" arcsize=".5" fillcolor="#66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oundrect>
            <v:rect id="_x0000_s1051" style="position:absolute;left:111507859;top:106860975;width:463949;height:74762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line id="_x0000_s1052" style="position:absolute;visibility:visible;mso-wrap-edited:f;mso-wrap-distance-left:2.88pt;mso-wrap-distance-top:2.88pt;mso-wrap-distance-right:2.88pt;mso-wrap-distance-bottom:2.88pt" from="111999059,107439388" to="114402429,107439388" strokecolor="white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5D03B5">
        <w:rPr>
          <w:rFonts w:ascii="Times New Roman" w:hAnsi="Times New Roman"/>
          <w:sz w:val="24"/>
          <w:szCs w:val="24"/>
        </w:rPr>
        <w:pict>
          <v:shape id="_x0000_s1055" type="#_x0000_t202" style="position:absolute;margin-left:559.1pt;margin-top:4.95pt;width:198.45pt;height:51.05pt;z-index:25166643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D03B5" w:rsidRDefault="005D03B5" w:rsidP="005D03B5">
                  <w:pPr>
                    <w:pStyle w:val="msotagline"/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МБОУ гимназия </w:t>
                  </w:r>
                  <w:r>
                    <w:rPr>
                      <w:rFonts w:ascii="Comic Sans MS" w:hAnsi="Comic Sans MS"/>
                      <w:b/>
                      <w:bCs/>
                      <w:lang w:val="en-US"/>
                    </w:rPr>
                    <w:t>№</w:t>
                  </w:r>
                  <w:r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lang w:val="en-US"/>
                    </w:rPr>
                    <w:t xml:space="preserve">42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г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</w:rPr>
                    <w:t>.П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</w:rPr>
                    <w:t>ензы</w:t>
                  </w:r>
                </w:p>
              </w:txbxContent>
            </v:textbox>
          </v:shape>
        </w:pict>
      </w:r>
      <w:r w:rsidR="005D03B5">
        <w:rPr>
          <w:rFonts w:ascii="Times New Roman" w:hAnsi="Times New Roman"/>
          <w:sz w:val="24"/>
          <w:szCs w:val="24"/>
        </w:rPr>
        <w:pict>
          <v:roundrect id="_x0000_s1046" style="position:absolute;margin-left:552.3pt;margin-top:-49.9pt;width:214.35pt;height:553.5pt;z-index:251660288;visibility:visible;mso-wrap-edited:f;mso-wrap-distance-left:2.88pt;mso-wrap-distance-top:2.88pt;mso-wrap-distance-right:2.88pt;mso-wrap-distance-bottom:2.88pt" arcsize="9915f" filled="f" fillcolor="black [0]" strokecolor="#699" strokeweight="2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</w:pict>
      </w:r>
      <w:r w:rsidR="005D03B5">
        <w:rPr>
          <w:rFonts w:ascii="Times New Roman" w:hAnsi="Times New Roman"/>
          <w:sz w:val="24"/>
          <w:szCs w:val="24"/>
        </w:rPr>
        <w:pict>
          <v:rect id="_x0000_s1048" style="position:absolute;margin-left:582.6pt;margin-top:15.05pt;width:159.55pt;height:40.95pt;z-index:251662336;visibility:visible;mso-wrap-edited:f;mso-wrap-distance-left:2.88pt;mso-wrap-distance-top:2.88pt;mso-wrap-distance-right:2.88pt;mso-wrap-distance-bottom:2.88pt" strokecolor="#699" strokeweight="2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5D03B5">
        <w:rPr>
          <w:rFonts w:ascii="Times New Roman" w:hAnsi="Times New Roman"/>
          <w:sz w:val="24"/>
          <w:szCs w:val="24"/>
        </w:rPr>
        <w:pict>
          <v:line id="_x0000_s1047" style="position:absolute;z-index:251661312;visibility:visible;mso-wrap-edited:f;mso-wrap-distance-left:2.88pt;mso-wrap-distance-top:2.88pt;mso-wrap-distance-right:2.88pt;mso-wrap-distance-bottom:2.88pt" from="347.45pt,495.55pt" to="492.5pt,495.55pt" strokecolor="white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5D03B5">
        <w:rPr>
          <w:rFonts w:ascii="Times New Roman" w:hAnsi="Times New Roman"/>
          <w:sz w:val="24"/>
          <w:szCs w:val="24"/>
        </w:rPr>
        <w:pict>
          <v:group id="_x0000_s1056" style="position:absolute;margin-left:380.9pt;margin-top:361.6pt;width:78.15pt;height:39.05pt;z-index:251667456" coordorigin="109673152,110996840" coordsize="992408,496204">
            <v:rect id="_x0000_s1057" style="position:absolute;left:109673152;top:110996840;width:992408;height:496204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8" style="position:absolute;left:110005677;top:110996955;width:327356;height:16367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8" o:title="DD01630_"/>
              <v:shadow color="#ccc"/>
              <o:lock v:ext="edit" shapetype="t"/>
            </v:rect>
            <v:shape id="_x0000_s1059" type="#_x0000_t202" style="position:absolute;left:109673152;top:111160750;width:992408;height:199859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0,0,0,0">
                <w:txbxContent>
                  <w:p w:rsidR="005D03B5" w:rsidRDefault="005D03B5" w:rsidP="005D03B5"/>
                </w:txbxContent>
              </v:textbox>
            </v:shape>
          </v:group>
        </w:pict>
      </w:r>
    </w:p>
    <w:p w:rsidR="005D03B5" w:rsidRDefault="005D03B5" w:rsidP="005D03B5"/>
    <w:p w:rsidR="005D03B5" w:rsidRDefault="005D03B5" w:rsidP="005D03B5">
      <w:r>
        <w:rPr>
          <w:rFonts w:ascii="Times New Roman" w:hAnsi="Times New Roman"/>
          <w:sz w:val="24"/>
          <w:szCs w:val="24"/>
        </w:rPr>
        <w:pict>
          <v:shape id="_x0000_s1053" type="#_x0000_t202" style="position:absolute;margin-left:564.1pt;margin-top:17.15pt;width:197.45pt;height:119.05pt;z-index:251664384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D03B5" w:rsidRDefault="005D03B5" w:rsidP="005D03B5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color w:val="26269A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26269A"/>
                      <w:sz w:val="32"/>
                      <w:szCs w:val="32"/>
                    </w:rPr>
                    <w:t>Полезная информация для тех, кто  хочет быть красивым и модным</w:t>
                  </w:r>
                </w:p>
              </w:txbxContent>
            </v:textbox>
          </v:shape>
        </w:pict>
      </w:r>
    </w:p>
    <w:p w:rsidR="005D03B5" w:rsidRDefault="005D03B5" w:rsidP="005D03B5"/>
    <w:p w:rsidR="005D03B5" w:rsidRDefault="005D03B5" w:rsidP="005D03B5"/>
    <w:p w:rsidR="005D03B5" w:rsidRDefault="005D03B5" w:rsidP="005D03B5"/>
    <w:p w:rsidR="005D03B5" w:rsidRDefault="005D03B5" w:rsidP="005D03B5"/>
    <w:p w:rsidR="005D03B5" w:rsidRDefault="000655E2" w:rsidP="005D03B5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2981325</wp:posOffset>
            </wp:positionV>
            <wp:extent cx="1085850" cy="1152525"/>
            <wp:effectExtent l="19050" t="0" r="0" b="0"/>
            <wp:wrapNone/>
            <wp:docPr id="38" name="Рисунок 38" descr="olu%25C5%259F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lu%25C5%259Fum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B5">
        <w:rPr>
          <w:rFonts w:ascii="Times New Roman" w:hAnsi="Times New Roman"/>
          <w:sz w:val="24"/>
          <w:szCs w:val="24"/>
        </w:rPr>
        <w:pict>
          <v:shape id="_x0000_s1061" type="#_x0000_t202" style="position:absolute;margin-left:574.35pt;margin-top:183.5pt;width:177.45pt;height:51pt;z-index:25166950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D03B5" w:rsidRDefault="005D03B5" w:rsidP="005D03B5">
                  <w:pPr>
                    <w:pStyle w:val="4"/>
                    <w:widowControl w:val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b w:val="0"/>
                      <w:bCs w:val="0"/>
                      <w:sz w:val="24"/>
                      <w:szCs w:val="24"/>
                    </w:rPr>
                    <w:t>Составитель</w:t>
                  </w:r>
                  <w:proofErr w:type="gramStart"/>
                  <w:r>
                    <w:rPr>
                      <w:rFonts w:ascii="Comic Sans MS" w:hAnsi="Comic Sans MS"/>
                      <w:b w:val="0"/>
                      <w:bCs w:val="0"/>
                      <w:sz w:val="24"/>
                      <w:szCs w:val="24"/>
                    </w:rPr>
                    <w:t>:П</w:t>
                  </w:r>
                  <w:proofErr w:type="gramEnd"/>
                  <w:r>
                    <w:rPr>
                      <w:rFonts w:ascii="Comic Sans MS" w:hAnsi="Comic Sans MS"/>
                      <w:b w:val="0"/>
                      <w:bCs w:val="0"/>
                      <w:sz w:val="24"/>
                      <w:szCs w:val="24"/>
                    </w:rPr>
                    <w:t>учкова</w:t>
                  </w:r>
                  <w:proofErr w:type="spellEnd"/>
                  <w:r>
                    <w:rPr>
                      <w:rFonts w:ascii="Comic Sans MS" w:hAnsi="Comic Sans MS"/>
                      <w:b w:val="0"/>
                      <w:bCs w:val="0"/>
                      <w:sz w:val="24"/>
                      <w:szCs w:val="24"/>
                    </w:rPr>
                    <w:t xml:space="preserve"> Мария-ученица 9 класса</w:t>
                  </w:r>
                </w:p>
              </w:txbxContent>
            </v:textbox>
          </v:shape>
        </w:pict>
      </w:r>
      <w:r w:rsidR="005D03B5">
        <w:rPr>
          <w:noProof/>
          <w:lang w:eastAsia="ru-RU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7166610</wp:posOffset>
            </wp:positionH>
            <wp:positionV relativeFrom="paragraph">
              <wp:posOffset>38100</wp:posOffset>
            </wp:positionV>
            <wp:extent cx="2305050" cy="1847850"/>
            <wp:effectExtent l="19050" t="0" r="0" b="0"/>
            <wp:wrapNone/>
            <wp:docPr id="39" name="Рисунок 39" descr="depositphotos_71659411-stock-illustration-set-of-three-fashion-li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positphotos_71659411-stock-illustration-set-of-three-fashion-littl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47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D03B5" w:rsidRDefault="005D03B5" w:rsidP="005D03B5">
      <w:pPr>
        <w:sectPr w:rsidR="005D03B5" w:rsidSect="005D03B5">
          <w:pgSz w:w="16838" w:h="11906" w:orient="landscape"/>
          <w:pgMar w:top="1418" w:right="1134" w:bottom="567" w:left="1134" w:header="709" w:footer="709" w:gutter="0"/>
          <w:pgNumType w:chapSep="period"/>
          <w:cols w:space="708"/>
          <w:docGrid w:linePitch="360"/>
        </w:sectPr>
      </w:pPr>
    </w:p>
    <w:p w:rsidR="005D03B5" w:rsidRPr="001D6C18" w:rsidRDefault="007C5A21" w:rsidP="005D03B5">
      <w:r>
        <w:rPr>
          <w:rFonts w:ascii="Times New Roman" w:hAnsi="Times New Roman"/>
          <w:sz w:val="24"/>
          <w:szCs w:val="24"/>
        </w:rPr>
        <w:lastRenderedPageBreak/>
        <w:pict>
          <v:shape id="_x0000_s1070" type="#_x0000_t202" style="position:absolute;margin-left:-34.4pt;margin-top:-37.15pt;width:559.5pt;height:37.3pt;z-index:25167667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655E2" w:rsidRDefault="000655E2" w:rsidP="000655E2">
                  <w:pPr>
                    <w:jc w:val="both"/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  <w:t>Слово "мода" происходит от латинского "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  <w:t>modus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  <w:t>" (мера, способ, образ</w:t>
                  </w:r>
                  <w:r w:rsidR="007C5A21"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4"/>
                      <w:szCs w:val="24"/>
                    </w:rPr>
                    <w:t xml:space="preserve"> правило, норма.) 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7271385</wp:posOffset>
            </wp:positionH>
            <wp:positionV relativeFrom="paragraph">
              <wp:posOffset>5643245</wp:posOffset>
            </wp:positionV>
            <wp:extent cx="1876425" cy="581025"/>
            <wp:effectExtent l="19050" t="0" r="9525" b="0"/>
            <wp:wrapNone/>
            <wp:docPr id="50" name="Рисунок 50" descr="depositphotos_9578970-stock-illustration-fashion-little-girls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positphotos_9578970-stock-illustration-fashion-little-girls-kid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 id="_x0000_s1073" type="#_x0000_t202" style="position:absolute;margin-left:515.55pt;margin-top:-31.9pt;width:249.75pt;height:561.25pt;z-index:2516797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655E2" w:rsidRPr="000655E2" w:rsidRDefault="000655E2" w:rsidP="000655E2">
                  <w:pPr>
                    <w:widowControl w:val="0"/>
                    <w:spacing w:after="0"/>
                    <w:jc w:val="center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Это важно знать!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color w:val="000000"/>
                      <w:sz w:val="18"/>
                      <w:szCs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Девочкам нужно знать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, что к одежде светлых тонов нужно надевать колготки телесного цвета, а к тёмной одежде — тёмного.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К одежде в классическом и романтическом стиле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 xml:space="preserve">и туфли подходят тоже классического стиля, например «лодочки». 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К одежде в спортивном стиле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подходит обувь без каблуков — кроссовки, спортивные тапочки — или обувь с низкими широкими каблуками.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С летней одеждой уместно смотрятся открытые босоножки и сандалии.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Носки подбираются под цвет костюма и обуви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. Белые, красные, цветные носки используют обычно на отдыхе и при занятиях спортом.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В одежде важны опрятность и аккуратность.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Следи, чтобы твоя одежда всегда была чистой и отглаженной. Твоя обувь должна быть тоже всегда начищена, независимо от погоды.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Уделяй внимание домашней одежде.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Запомни: пижаму и халат нигде, кроме спальни, носить не принято. В них не расхаживают по квартире и не открывают входную дверь.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Symbol" w:hAnsi="Symbol"/>
                      <w:sz w:val="20"/>
                      <w:lang/>
                    </w:rPr>
                    <w:t></w:t>
                  </w:r>
                  <w:r w:rsidRPr="000655E2">
                    <w:rPr>
                      <w:sz w:val="20"/>
                    </w:rP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Научись сам следить за своей одеждой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: гладить платье, утюжить брюки, пришивать пуговицы.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ind w:left="274" w:hanging="274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Symbol" w:hAnsi="Symbol"/>
                      <w:lang/>
                    </w:rPr>
                    <w:t></w:t>
                  </w:r>
                  <w:r>
                    <w:t> 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Не надевайте гольфы с мини-юбками</w:t>
                  </w:r>
                  <w:r w:rsidRPr="000655E2">
                    <w:rPr>
                      <w:rFonts w:ascii="Comic Sans MS" w:hAnsi="Comic Sans MS"/>
                      <w:b/>
                      <w:bCs/>
                      <w:sz w:val="20"/>
                    </w:rPr>
                    <w:t>.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 xml:space="preserve"> Лучше всего они будут смотреться со строгим и закрытым платьем. 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rPr>
                      <w:rFonts w:ascii="Comic Sans MS" w:hAnsi="Comic Sans MS"/>
                      <w:sz w:val="6"/>
                      <w:szCs w:val="8"/>
                    </w:rPr>
                  </w:pPr>
                  <w:r w:rsidRPr="000655E2">
                    <w:rPr>
                      <w:rFonts w:ascii="Comic Sans MS" w:hAnsi="Comic Sans MS"/>
                      <w:sz w:val="6"/>
                      <w:szCs w:val="8"/>
                    </w:rPr>
                    <w:t> 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Можно смело сказать: используй любой стиль, если он подчёркивает твои достоинства и делает тебя привлекательнее!</w:t>
                  </w:r>
                </w:p>
                <w:p w:rsidR="000655E2" w:rsidRPr="000655E2" w:rsidRDefault="000655E2" w:rsidP="007C5A21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sz w:val="20"/>
                    </w:rPr>
                    <w:t> 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rPr>
                      <w:rFonts w:ascii="Comic Sans MS" w:hAnsi="Comic Sans MS"/>
                      <w:sz w:val="18"/>
                      <w:szCs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 </w:t>
                  </w:r>
                </w:p>
                <w:p w:rsidR="000655E2" w:rsidRDefault="000655E2" w:rsidP="000655E2">
                  <w:pPr>
                    <w:widowControl w:val="0"/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roundrect id="_x0000_s1065" style="position:absolute;margin-left:-43pt;margin-top:-59.3pt;width:815.05pt;height:571.15pt;z-index:251674624;visibility:visible;mso-wrap-edited:f;mso-wrap-distance-left:2.88pt;mso-wrap-distance-top:2.88pt;mso-wrap-distance-right:2.88pt;mso-wrap-distance-bottom:2.88pt;mso-position-horizontal-relative:text;mso-position-vertical-relative:text" arcsize="2885f" filled="f" fillcolor="black [0]" strokecolor="#699" strokeweight="2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</w:pict>
      </w:r>
      <w:r w:rsidR="000655E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1175385</wp:posOffset>
            </wp:positionV>
            <wp:extent cx="878840" cy="902335"/>
            <wp:effectExtent l="19050" t="0" r="0" b="0"/>
            <wp:wrapThrough wrapText="bothSides">
              <wp:wrapPolygon edited="0">
                <wp:start x="-468" y="0"/>
                <wp:lineTo x="-468" y="20977"/>
                <wp:lineTo x="21538" y="20977"/>
                <wp:lineTo x="21538" y="0"/>
                <wp:lineTo x="-468" y="0"/>
              </wp:wrapPolygon>
            </wp:wrapThrough>
            <wp:docPr id="51" name="Рисунок 51" descr="depositphotos_16235343-stock-photo-fashion-kids-children-in-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positphotos_16235343-stock-photo-fashion-kids-children-in-adul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02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655E2">
        <w:rPr>
          <w:rFonts w:ascii="Times New Roman" w:hAnsi="Times New Roman"/>
          <w:sz w:val="24"/>
          <w:szCs w:val="24"/>
        </w:rPr>
        <w:pict>
          <v:shape id="_x0000_s1071" type="#_x0000_t202" style="position:absolute;margin-left:269.1pt;margin-top:-11.1pt;width:256pt;height:501.75pt;z-index:25167769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71;mso-column-margin:5.7pt" inset="2.85pt,2.85pt,2.85pt,2.85pt">
              <w:txbxContent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Ежедневно соблюдай правила личной гигиены: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both"/>
                    <w:rPr>
                      <w:rFonts w:ascii="Comic Sans MS" w:hAnsi="Comic Sans MS"/>
                      <w:color w:val="000000"/>
                      <w:sz w:val="18"/>
                      <w:szCs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• Как можно чаще меняй нижнее бельё.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both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• Следи за чистотой рук и ногтей.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both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• Мальчикам необходимо ежедневно менять рубашки и носки.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both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• Помни, что волосы всегда должны быть чистыми. Причёска должна быть не только красивой, но и аккуратной.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• Девочкам, пользующимся  косметикой или духами, следует помнить, что в этом особенно необходимо соблюдать меру</w:t>
                  </w:r>
                  <w:r w:rsidRPr="000655E2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В современной моде существует четыре основных стиля: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rPr>
                      <w:rFonts w:ascii="Comic Sans MS" w:hAnsi="Comic Sans MS"/>
                      <w:color w:val="000000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Спортивный стиль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– </w:t>
                  </w:r>
                  <w:proofErr w:type="gramStart"/>
                  <w:r w:rsidRPr="000655E2">
                    <w:rPr>
                      <w:rFonts w:ascii="Comic Sans MS" w:hAnsi="Comic Sans MS"/>
                      <w:sz w:val="20"/>
                    </w:rPr>
                    <w:t>уд</w:t>
                  </w:r>
                  <w:proofErr w:type="gramEnd"/>
                  <w:r w:rsidRPr="000655E2">
                    <w:rPr>
                      <w:rFonts w:ascii="Comic Sans MS" w:hAnsi="Comic Sans MS"/>
                      <w:sz w:val="20"/>
                    </w:rPr>
                    <w:t>обная одежда для прогулок, тренировок. В твоём гардеробе она обязательно должна быть. Но для торжественных или праздничных случаев такая одежда не подходит.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Одежда в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классическом стиле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сочетает в себе всё лучшее, что было придумано в мире моды. Строгость, сдержанность и элегантность — основные правила этого стиля. В одежде классического стиля можно ходить в школу, а, добавив нарядные украшения, пойти в театр или на день рождения.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Романтический стиль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в одежде отличается нарядностью и подчёркивает нежность и хрупкость девочки или по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softHyphen/>
                    <w:t>этическую натуру мальчика. Лёгкие воздушные ткани,  оборки, ленты  являются деталями одежды этого стиля.  Такая одежда  не предназначена для повседневности.</w:t>
                  </w:r>
                </w:p>
                <w:p w:rsidR="000655E2" w:rsidRPr="000655E2" w:rsidRDefault="000655E2" w:rsidP="000655E2">
                  <w:pPr>
                    <w:widowControl w:val="0"/>
                    <w:spacing w:after="0" w:line="240" w:lineRule="auto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 xml:space="preserve">В одежде 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экзотического стиля</w:t>
                  </w:r>
                  <w:r w:rsidRPr="000655E2">
                    <w:rPr>
                      <w:rFonts w:ascii="Comic Sans MS" w:hAnsi="Comic Sans MS"/>
                      <w:color w:val="26269A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 xml:space="preserve">тебе будет очень удобно летом на пляже: яркие топики, </w:t>
                  </w:r>
                  <w:proofErr w:type="spellStart"/>
                  <w:r w:rsidRPr="000655E2">
                    <w:rPr>
                      <w:rFonts w:ascii="Comic Sans MS" w:hAnsi="Comic Sans MS"/>
                      <w:sz w:val="20"/>
                    </w:rPr>
                    <w:t>парео</w:t>
                  </w:r>
                  <w:proofErr w:type="spellEnd"/>
                  <w:r w:rsidRPr="000655E2">
                    <w:rPr>
                      <w:rFonts w:ascii="Comic Sans MS" w:hAnsi="Comic Sans MS"/>
                      <w:sz w:val="20"/>
                    </w:rPr>
                    <w:t>, цветастые шорты, рубашки, футболки и майки, полупрозрачные и открытые сарафаны просто незаменимы в эту пору.</w:t>
                  </w:r>
                </w:p>
              </w:txbxContent>
            </v:textbox>
          </v:shape>
        </w:pict>
      </w:r>
      <w:r w:rsidR="000655E2">
        <w:rPr>
          <w:rFonts w:ascii="Times New Roman" w:hAnsi="Times New Roman"/>
          <w:sz w:val="24"/>
          <w:szCs w:val="24"/>
        </w:rPr>
        <w:pict>
          <v:shape id="_x0000_s1072" type="#_x0000_t202" style="position:absolute;margin-left:-28.75pt;margin-top:-6.1pt;width:268.4pt;height:496.2pt;z-index:25167872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color w:val="6666CC"/>
                      <w:sz w:val="20"/>
                    </w:rPr>
                  </w:pPr>
                  <w:r w:rsidRPr="000655E2">
                    <w:rPr>
                      <w:rFonts w:ascii="Times New Roman" w:hAnsi="Times New Roman"/>
                      <w:b/>
                      <w:bCs/>
                      <w:color w:val="6666CC"/>
                      <w:sz w:val="20"/>
                      <w:lang w:val="en-US"/>
                    </w:rPr>
                    <w:t> 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Times New Roman" w:hAnsi="Times New Roman"/>
                      <w:b/>
                      <w:bCs/>
                      <w:color w:val="6666CC"/>
                      <w:sz w:val="20"/>
                    </w:rPr>
                    <w:t>«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Вещи - наши слуги, и вести себя они должны соответственно, то есть быть незаметными». 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Л. Леонов.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Times New Roman" w:hAnsi="Times New Roman"/>
                      <w:b/>
                      <w:bCs/>
                      <w:color w:val="26269A"/>
                      <w:sz w:val="20"/>
                    </w:rPr>
                    <w:t>«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Прежде чем одеться и накраситься, подумай, какого отношения ты к себе добиваешься?» </w:t>
                  </w:r>
                </w:p>
                <w:p w:rsid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И. С. Кон.</w:t>
                  </w:r>
                </w:p>
                <w:p w:rsid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Times New Roman" w:hAnsi="Times New Roman"/>
                      <w:b/>
                      <w:bCs/>
                      <w:color w:val="26269A"/>
                      <w:sz w:val="20"/>
                    </w:rPr>
                    <w:t>«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Хорошо одетый человек тот, 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кто считается с собой и с другими». 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jc w:val="right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Пьер </w:t>
                  </w:r>
                  <w:proofErr w:type="spellStart"/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Карден</w:t>
                  </w:r>
                  <w:proofErr w:type="spellEnd"/>
                </w:p>
                <w:p w:rsidR="000655E2" w:rsidRDefault="000655E2" w:rsidP="000655E2">
                  <w:pPr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> </w:t>
                  </w:r>
                </w:p>
                <w:p w:rsidR="000655E2" w:rsidRPr="000655E2" w:rsidRDefault="000655E2" w:rsidP="000655E2">
                  <w:pPr>
                    <w:widowControl w:val="0"/>
                    <w:spacing w:after="0"/>
                    <w:rPr>
                      <w:rFonts w:ascii="Comic Sans MS" w:hAnsi="Comic Sans MS"/>
                      <w:color w:val="000000"/>
                      <w:sz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</w:rPr>
                    <w:t>О моде говорят и знают все. Многие пытаются ей следовать, некоторые ругают её.</w:t>
                  </w:r>
                </w:p>
                <w:p w:rsidR="000655E2" w:rsidRPr="000655E2" w:rsidRDefault="000655E2" w:rsidP="000655E2">
                  <w:pPr>
                    <w:widowControl w:val="0"/>
                    <w:spacing w:line="240" w:lineRule="auto"/>
                    <w:jc w:val="both"/>
                    <w:rPr>
                      <w:rFonts w:ascii="Comic Sans MS" w:hAnsi="Comic Sans MS"/>
                      <w:sz w:val="20"/>
                    </w:rPr>
                  </w:pPr>
                  <w:r w:rsidRPr="000655E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 xml:space="preserve">Мы всегда хотим быть красивыми и привлекательными, </w:t>
                  </w:r>
                  <w:proofErr w:type="gramStart"/>
                  <w:r w:rsidRPr="000655E2">
                    <w:rPr>
                      <w:rFonts w:ascii="Comic Sans MS" w:hAnsi="Comic Sans MS"/>
                      <w:sz w:val="20"/>
                    </w:rPr>
                    <w:t>потому</w:t>
                  </w:r>
                  <w:proofErr w:type="gramEnd"/>
                  <w:r w:rsidRPr="000655E2">
                    <w:rPr>
                      <w:rFonts w:ascii="Comic Sans MS" w:hAnsi="Comic Sans MS"/>
                      <w:sz w:val="20"/>
                    </w:rPr>
                    <w:t xml:space="preserve"> что </w:t>
                  </w: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</w:rPr>
                    <w:t xml:space="preserve">внешний облик — это самая первая информация, которую окружающие получают о нас. </w:t>
                  </w:r>
                  <w:r w:rsidRPr="000655E2">
                    <w:rPr>
                      <w:rFonts w:ascii="Comic Sans MS" w:hAnsi="Comic Sans MS"/>
                      <w:sz w:val="20"/>
                    </w:rPr>
                    <w:t>И, конечно, ты уже знаешь, что привлекательный внешне и красиво одетый человек сразу вызывает всеобщую симпатию. Такому человеку легче добиться успеха, у него нет проблем в общении, он уверен в себе.</w:t>
                  </w:r>
                </w:p>
                <w:p w:rsidR="000655E2" w:rsidRPr="000655E2" w:rsidRDefault="000655E2" w:rsidP="000655E2">
                  <w:pPr>
                    <w:widowControl w:val="0"/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655E2">
                    <w:rPr>
                      <w:rFonts w:ascii="Comic Sans MS" w:hAnsi="Comic Sans MS"/>
                      <w:sz w:val="20"/>
                      <w:szCs w:val="20"/>
                    </w:rPr>
                    <w:t>Правда, не стоит забывать, что внешний вид во многом определяется внутренним миром человека. Плохой человек может лишь на очень короткое время показаться красивым, потому что дурные качества и черты характера обязательно накладывают на его внешность свой непривлекательный отпечаток</w:t>
                  </w:r>
                  <w:proofErr w:type="gramStart"/>
                  <w:r w:rsidRPr="000655E2">
                    <w:rPr>
                      <w:rFonts w:ascii="Comic Sans MS" w:hAnsi="Comic Sans MS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  <w:p w:rsidR="000655E2" w:rsidRDefault="000655E2" w:rsidP="000655E2">
                  <w:pPr>
                    <w:widowControl w:val="0"/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 w:rsidRPr="000655E2">
                    <w:rPr>
                      <w:rFonts w:ascii="Comic Sans MS" w:hAnsi="Comic Sans MS"/>
                      <w:b/>
                      <w:bCs/>
                      <w:color w:val="26269A"/>
                      <w:sz w:val="20"/>
                      <w:szCs w:val="20"/>
                    </w:rPr>
                    <w:t xml:space="preserve">Красота </w:t>
                  </w:r>
                  <w:r w:rsidRPr="000655E2">
                    <w:rPr>
                      <w:rFonts w:ascii="Comic Sans MS" w:hAnsi="Comic Sans MS"/>
                      <w:sz w:val="20"/>
                      <w:szCs w:val="20"/>
                    </w:rPr>
                    <w:t>— это и опрятность, и знание правил поведения в обществе, и вежливость, и умение со вкусом одеться, и даже подобрать соответствующее украшение к одежде.</w:t>
                  </w:r>
                </w:p>
              </w:txbxContent>
            </v:textbox>
          </v:shape>
        </w:pict>
      </w:r>
      <w:r w:rsidR="000655E2">
        <w:rPr>
          <w:rFonts w:ascii="Times New Roman" w:hAnsi="Times New Roman"/>
          <w:sz w:val="24"/>
          <w:szCs w:val="24"/>
        </w:rPr>
        <w:pict>
          <v:group id="_x0000_s1066" style="position:absolute;margin-left:-34.4pt;margin-top:-59.3pt;width:559.5pt;height:70.85pt;z-index:251675648;mso-position-horizontal-relative:text;mso-position-vertical-relative:text" coordorigin="104374950,106746675" coordsize="7406631,886544">
            <v:roundrect id="_x0000_s1067" style="position:absolute;left:105019172;top:106857493;width:6762409;height:554584;visibility:visible;mso-wrap-edited:f;mso-wrap-distance-left:2.88pt;mso-wrap-distance-top:2.88pt;mso-wrap-distance-right:2.88pt;mso-wrap-distance-bottom:2.88pt" arcsize=".5" fillcolor="#66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oundrect>
            <v:rect id="_x0000_s1068" style="position:absolute;left:104374950;top:106746675;width:1148020;height:886544;visibility:visible;mso-wrap-edited:f;mso-wrap-distance-left:2.88pt;mso-wrap-distance-top:2.88pt;mso-wrap-distance-right:2.88pt;mso-wrap-distance-bottom:2.88pt" fillcolor="#66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line id="_x0000_s1069" style="position:absolute;visibility:visible;mso-wrap-edited:f;mso-wrap-distance-left:2.88pt;mso-wrap-distance-top:2.88pt;mso-wrap-distance-right:2.88pt;mso-wrap-distance-bottom:2.88pt" from="105522970,107308768" to="111536690,107308768" strokecolor="white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0655E2">
        <w:rPr>
          <w:rFonts w:ascii="Times New Roman" w:hAnsi="Times New Roman"/>
          <w:sz w:val="24"/>
          <w:szCs w:val="24"/>
        </w:rPr>
        <w:pict>
          <v:line id="_x0000_s1064" style="position:absolute;z-index:251673600;visibility:visible;mso-wrap-edited:f;mso-wrap-distance-left:2.88pt;mso-wrap-distance-top:2.88pt;mso-wrap-distance-right:2.88pt;mso-wrap-distance-bottom:2.88pt;mso-position-horizontal-relative:text;mso-position-vertical-relative:text" from="602.35pt,484.6pt" to="746pt,484.6pt" strokecolor="white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sectPr w:rsidR="005D03B5" w:rsidRPr="001D6C18" w:rsidSect="000655E2">
      <w:pgSz w:w="16838" w:h="11906" w:orient="landscape"/>
      <w:pgMar w:top="1418" w:right="1134" w:bottom="567" w:left="1134" w:header="709" w:footer="709" w:gutter="0"/>
      <w:pgNumType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82" w:rsidRDefault="00065482" w:rsidP="00093FAC">
      <w:pPr>
        <w:spacing w:after="0" w:line="240" w:lineRule="auto"/>
      </w:pPr>
      <w:r>
        <w:separator/>
      </w:r>
    </w:p>
  </w:endnote>
  <w:endnote w:type="continuationSeparator" w:id="1">
    <w:p w:rsidR="00065482" w:rsidRDefault="00065482" w:rsidP="0009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82" w:rsidRDefault="00065482">
    <w:pPr>
      <w:pStyle w:val="af"/>
      <w:jc w:val="right"/>
    </w:pPr>
  </w:p>
  <w:p w:rsidR="00065482" w:rsidRDefault="000654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82" w:rsidRDefault="00065482" w:rsidP="00093FAC">
      <w:pPr>
        <w:spacing w:after="0" w:line="240" w:lineRule="auto"/>
      </w:pPr>
      <w:r>
        <w:separator/>
      </w:r>
    </w:p>
  </w:footnote>
  <w:footnote w:type="continuationSeparator" w:id="1">
    <w:p w:rsidR="00065482" w:rsidRDefault="00065482" w:rsidP="00093FAC">
      <w:pPr>
        <w:spacing w:after="0" w:line="240" w:lineRule="auto"/>
      </w:pPr>
      <w:r>
        <w:continuationSeparator/>
      </w:r>
    </w:p>
  </w:footnote>
  <w:footnote w:id="2">
    <w:p w:rsidR="00065482" w:rsidRPr="00E92A7E" w:rsidRDefault="00065482">
      <w:pPr>
        <w:pStyle w:val="a7"/>
        <w:rPr>
          <w:rFonts w:ascii="Times New Roman" w:hAnsi="Times New Roman" w:cs="Times New Roman"/>
        </w:rPr>
      </w:pPr>
      <w:r w:rsidRPr="00E92A7E">
        <w:rPr>
          <w:rStyle w:val="a9"/>
          <w:rFonts w:ascii="Times New Roman" w:hAnsi="Times New Roman" w:cs="Times New Roman"/>
        </w:rPr>
        <w:footnoteRef/>
      </w:r>
      <w:r w:rsidRPr="00E92A7E">
        <w:rPr>
          <w:rFonts w:ascii="Times New Roman" w:hAnsi="Times New Roman" w:cs="Times New Roman"/>
        </w:rPr>
        <w:t xml:space="preserve"> </w:t>
      </w:r>
      <w:hyperlink r:id="rId1" w:tgtFrame="_blank" w:history="1">
        <w:r w:rsidRPr="00E92A7E">
          <w:rPr>
            <w:rStyle w:val="a5"/>
            <w:rFonts w:ascii="Times New Roman" w:hAnsi="Times New Roman" w:cs="Times New Roman"/>
            <w:bCs/>
            <w:color w:val="auto"/>
          </w:rPr>
          <w:t>ru.wikipedia.org</w:t>
        </w:r>
      </w:hyperlink>
    </w:p>
  </w:footnote>
  <w:footnote w:id="3">
    <w:p w:rsidR="00065482" w:rsidRDefault="00065482" w:rsidP="00F84E86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Э</w:t>
      </w:r>
      <w:r w:rsidRPr="00F84E86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стетика – философская наука, изучающая два взаимосвязанных круга явлений: сферу эстетического как специфического проявления ценностного отношения человека к миру и сферу художественной деятельности людей.</w:t>
      </w:r>
    </w:p>
  </w:footnote>
  <w:footnote w:id="4">
    <w:p w:rsidR="00065482" w:rsidRPr="00F84E86" w:rsidRDefault="00065482" w:rsidP="00F84E86">
      <w:pPr>
        <w:pStyle w:val="a7"/>
        <w:rPr>
          <w:rFonts w:ascii="Times New Roman" w:hAnsi="Times New Roman" w:cs="Times New Roman"/>
          <w:sz w:val="18"/>
        </w:rPr>
      </w:pPr>
      <w:r w:rsidRPr="00F84E86">
        <w:rPr>
          <w:rStyle w:val="a9"/>
          <w:rFonts w:ascii="Times New Roman" w:hAnsi="Times New Roman" w:cs="Times New Roman"/>
          <w:sz w:val="18"/>
        </w:rPr>
        <w:footnoteRef/>
      </w:r>
      <w:r w:rsidRPr="00F84E8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84E86">
        <w:rPr>
          <w:rFonts w:ascii="Times New Roman" w:hAnsi="Times New Roman" w:cs="Times New Roman"/>
          <w:sz w:val="18"/>
        </w:rPr>
        <w:t>Этногра́фия</w:t>
      </w:r>
      <w:proofErr w:type="spellEnd"/>
      <w:r w:rsidRPr="00F84E86">
        <w:rPr>
          <w:rFonts w:ascii="Times New Roman" w:hAnsi="Times New Roman" w:cs="Times New Roman"/>
          <w:sz w:val="18"/>
        </w:rPr>
        <w:t xml:space="preserve"> (от </w:t>
      </w:r>
      <w:proofErr w:type="spellStart"/>
      <w:r w:rsidRPr="00F84E86">
        <w:rPr>
          <w:rFonts w:ascii="Times New Roman" w:hAnsi="Times New Roman" w:cs="Times New Roman"/>
          <w:sz w:val="18"/>
        </w:rPr>
        <w:t>др</w:t>
      </w:r>
      <w:proofErr w:type="gramStart"/>
      <w:r w:rsidRPr="00F84E86">
        <w:rPr>
          <w:rFonts w:ascii="Times New Roman" w:hAnsi="Times New Roman" w:cs="Times New Roman"/>
          <w:sz w:val="18"/>
        </w:rPr>
        <w:t>.-</w:t>
      </w:r>
      <w:proofErr w:type="gramEnd"/>
      <w:r w:rsidRPr="00F84E86">
        <w:rPr>
          <w:rFonts w:ascii="Times New Roman" w:hAnsi="Times New Roman" w:cs="Times New Roman"/>
          <w:sz w:val="18"/>
        </w:rPr>
        <w:t>греч</w:t>
      </w:r>
      <w:proofErr w:type="spellEnd"/>
      <w:r w:rsidRPr="00F84E86">
        <w:rPr>
          <w:rFonts w:ascii="Times New Roman" w:hAnsi="Times New Roman" w:cs="Times New Roman"/>
          <w:sz w:val="18"/>
        </w:rPr>
        <w:t>. ἔθνος — народ и γράφω — пишу) — наука, изучающая народы-этносы и другие этнические образования, их происхождение (этногенез), состав, расселение, культурно-бытовые особенности, а также их материальную и духовную культуру</w:t>
      </w:r>
    </w:p>
  </w:footnote>
  <w:footnote w:id="5">
    <w:p w:rsidR="00065482" w:rsidRPr="00F84E86" w:rsidRDefault="00065482">
      <w:pPr>
        <w:pStyle w:val="a7"/>
        <w:rPr>
          <w:rFonts w:ascii="Times New Roman" w:hAnsi="Times New Roman" w:cs="Times New Roman"/>
          <w:sz w:val="18"/>
        </w:rPr>
      </w:pPr>
      <w:r>
        <w:rPr>
          <w:rStyle w:val="a9"/>
        </w:rPr>
        <w:footnoteRef/>
      </w:r>
      <w:r>
        <w:t xml:space="preserve"> </w:t>
      </w:r>
      <w:r w:rsidRPr="00F84E86">
        <w:rPr>
          <w:rFonts w:ascii="Times New Roman" w:hAnsi="Times New Roman" w:cs="Times New Roman"/>
          <w:sz w:val="18"/>
        </w:rPr>
        <w:t xml:space="preserve">Семиотика — </w:t>
      </w:r>
      <w:r w:rsidRPr="00F84E86">
        <w:rPr>
          <w:rFonts w:ascii="Times New Roman" w:hAnsi="Times New Roman" w:cs="Times New Roman"/>
          <w:bCs/>
          <w:sz w:val="18"/>
        </w:rPr>
        <w:t>это</w:t>
      </w:r>
      <w:r w:rsidRPr="00F84E86">
        <w:rPr>
          <w:rFonts w:ascii="Times New Roman" w:hAnsi="Times New Roman" w:cs="Times New Roman"/>
          <w:sz w:val="18"/>
        </w:rPr>
        <w:t xml:space="preserve"> междисциплинарная область исследований, в рамках которой изучаются знаки к) и знаковые системы, хранящие и передающие информацию</w:t>
      </w:r>
      <w:r>
        <w:rPr>
          <w:rFonts w:ascii="Times New Roman" w:hAnsi="Times New Roman" w:cs="Times New Roman"/>
          <w:sz w:val="18"/>
        </w:rPr>
        <w:t>.</w:t>
      </w:r>
    </w:p>
  </w:footnote>
  <w:footnote w:id="6">
    <w:p w:rsidR="00065482" w:rsidRPr="00A642A2" w:rsidRDefault="00065482">
      <w:pPr>
        <w:pStyle w:val="a7"/>
        <w:rPr>
          <w:rFonts w:ascii="Times New Roman" w:hAnsi="Times New Roman" w:cs="Times New Roman"/>
          <w:sz w:val="10"/>
        </w:rPr>
      </w:pPr>
      <w:r>
        <w:rPr>
          <w:rStyle w:val="a9"/>
        </w:rPr>
        <w:footnoteRef/>
      </w:r>
      <w:r>
        <w:t xml:space="preserve"> </w:t>
      </w:r>
      <w:r w:rsidRPr="00A642A2">
        <w:rPr>
          <w:rFonts w:ascii="Times New Roman" w:eastAsia="Times New Roman" w:hAnsi="Times New Roman" w:cs="Times New Roman"/>
          <w:color w:val="2B2B2B"/>
          <w:szCs w:val="35"/>
          <w:shd w:val="clear" w:color="auto" w:fill="FFFFFF"/>
          <w:lang w:eastAsia="ru-RU"/>
        </w:rPr>
        <w:t xml:space="preserve">Мудрик А.В. Социализация человека: учебное пособие. 3-е изд., </w:t>
      </w:r>
      <w:proofErr w:type="spellStart"/>
      <w:r w:rsidRPr="00A642A2">
        <w:rPr>
          <w:rFonts w:ascii="Times New Roman" w:eastAsia="Times New Roman" w:hAnsi="Times New Roman" w:cs="Times New Roman"/>
          <w:color w:val="2B2B2B"/>
          <w:szCs w:val="35"/>
          <w:shd w:val="clear" w:color="auto" w:fill="FFFFFF"/>
          <w:lang w:eastAsia="ru-RU"/>
        </w:rPr>
        <w:t>испр</w:t>
      </w:r>
      <w:proofErr w:type="spellEnd"/>
      <w:r w:rsidRPr="00A642A2">
        <w:rPr>
          <w:rFonts w:ascii="Times New Roman" w:eastAsia="Times New Roman" w:hAnsi="Times New Roman" w:cs="Times New Roman"/>
          <w:color w:val="2B2B2B"/>
          <w:szCs w:val="35"/>
          <w:shd w:val="clear" w:color="auto" w:fill="FFFFFF"/>
          <w:lang w:eastAsia="ru-RU"/>
        </w:rPr>
        <w:t>. и доп. М.: МПСИ; Воронеж: МОДЭК, 2011.</w:t>
      </w:r>
    </w:p>
  </w:footnote>
  <w:footnote w:id="7">
    <w:p w:rsidR="00065482" w:rsidRPr="00A642A2" w:rsidRDefault="0006548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A642A2">
        <w:rPr>
          <w:rFonts w:ascii="Times New Roman" w:hAnsi="Times New Roman" w:cs="Times New Roman"/>
        </w:rPr>
        <w:t>Референтная</w:t>
      </w:r>
      <w:proofErr w:type="spellEnd"/>
      <w:r w:rsidRPr="00A642A2">
        <w:rPr>
          <w:rFonts w:ascii="Times New Roman" w:hAnsi="Times New Roman" w:cs="Times New Roman"/>
        </w:rPr>
        <w:t xml:space="preserve"> группа - </w:t>
      </w:r>
      <w:r w:rsidRPr="00A642A2">
        <w:rPr>
          <w:rFonts w:ascii="Times New Roman" w:hAnsi="Times New Roman" w:cs="Times New Roman"/>
          <w:bCs/>
        </w:rPr>
        <w:t>это</w:t>
      </w:r>
      <w:r w:rsidRPr="00A642A2">
        <w:rPr>
          <w:rFonts w:ascii="Times New Roman" w:hAnsi="Times New Roman" w:cs="Times New Roman"/>
        </w:rPr>
        <w:t xml:space="preserve"> социальная </w:t>
      </w:r>
      <w:r w:rsidRPr="00A642A2">
        <w:rPr>
          <w:rFonts w:ascii="Times New Roman" w:hAnsi="Times New Roman" w:cs="Times New Roman"/>
          <w:bCs/>
        </w:rPr>
        <w:t>группа</w:t>
      </w:r>
      <w:r w:rsidRPr="00A642A2">
        <w:rPr>
          <w:rFonts w:ascii="Times New Roman" w:hAnsi="Times New Roman" w:cs="Times New Roman"/>
        </w:rPr>
        <w:t>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ориентаций.</w:t>
      </w:r>
    </w:p>
  </w:footnote>
  <w:footnote w:id="8">
    <w:p w:rsidR="00065482" w:rsidRPr="00FD226A" w:rsidRDefault="00065482">
      <w:pPr>
        <w:pStyle w:val="a7"/>
        <w:rPr>
          <w:rFonts w:ascii="Times New Roman" w:hAnsi="Times New Roman" w:cs="Times New Roman"/>
          <w:sz w:val="14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D226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Фено́мен</w:t>
      </w:r>
      <w:proofErr w:type="spellEnd"/>
      <w:r w:rsidRPr="00FD226A">
        <w:rPr>
          <w:rFonts w:ascii="Times New Roman" w:hAnsi="Times New Roman" w:cs="Times New Roman"/>
          <w:color w:val="333333"/>
          <w:shd w:val="clear" w:color="auto" w:fill="FFFFFF"/>
        </w:rPr>
        <w:t> (от греч</w:t>
      </w:r>
      <w:proofErr w:type="gramStart"/>
      <w:r w:rsidRPr="00FD226A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FD226A">
        <w:rPr>
          <w:rFonts w:ascii="Times New Roman" w:hAnsi="Times New Roman" w:cs="Times New Roman"/>
          <w:color w:val="333333"/>
          <w:shd w:val="clear" w:color="auto" w:fill="FFFFFF"/>
        </w:rPr>
        <w:t xml:space="preserve"> φαινόμενον — «</w:t>
      </w:r>
      <w:proofErr w:type="gramStart"/>
      <w:r w:rsidRPr="00FD226A">
        <w:rPr>
          <w:rFonts w:ascii="Times New Roman" w:hAnsi="Times New Roman" w:cs="Times New Roman"/>
          <w:color w:val="333333"/>
          <w:shd w:val="clear" w:color="auto" w:fill="FFFFFF"/>
        </w:rPr>
        <w:t>я</w:t>
      </w:r>
      <w:proofErr w:type="gramEnd"/>
      <w:r w:rsidRPr="00FD226A">
        <w:rPr>
          <w:rFonts w:ascii="Times New Roman" w:hAnsi="Times New Roman" w:cs="Times New Roman"/>
          <w:color w:val="333333"/>
          <w:shd w:val="clear" w:color="auto" w:fill="FFFFFF"/>
        </w:rPr>
        <w:t>вляющееся», «явление») — термин, в общем смысле означающий явление, данное в чувственном созерцании.  В ес</w:t>
      </w:r>
      <w:r w:rsidRPr="00FD226A">
        <w:rPr>
          <w:rFonts w:ascii="Times New Roman" w:hAnsi="Times New Roman" w:cs="Times New Roman"/>
          <w:color w:val="333333"/>
          <w:szCs w:val="27"/>
          <w:shd w:val="clear" w:color="auto" w:fill="FFFFFF"/>
        </w:rPr>
        <w:t>тественной науке под феноменом понимается наблюдаемое явление или событие.</w:t>
      </w:r>
    </w:p>
  </w:footnote>
  <w:footnote w:id="9">
    <w:p w:rsidR="00065482" w:rsidRPr="00F77A00" w:rsidRDefault="00065482">
      <w:pPr>
        <w:pStyle w:val="a7"/>
        <w:rPr>
          <w:sz w:val="16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77A00">
        <w:rPr>
          <w:rFonts w:ascii="Times New Roman" w:hAnsi="Times New Roman" w:cs="Times New Roman"/>
          <w:szCs w:val="24"/>
        </w:rPr>
        <w:t>Аберкомби</w:t>
      </w:r>
      <w:proofErr w:type="spellEnd"/>
      <w:r w:rsidRPr="00F77A00">
        <w:rPr>
          <w:rFonts w:ascii="Times New Roman" w:hAnsi="Times New Roman" w:cs="Times New Roman"/>
          <w:szCs w:val="24"/>
        </w:rPr>
        <w:t xml:space="preserve"> Н., Хилл С., Тернер Б. Социологический словарь. Казань, 1997</w:t>
      </w:r>
    </w:p>
  </w:footnote>
  <w:footnote w:id="10">
    <w:p w:rsidR="00065482" w:rsidRPr="00891EAD" w:rsidRDefault="00065482">
      <w:pPr>
        <w:pStyle w:val="a7"/>
        <w:rPr>
          <w:sz w:val="16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891EAD">
        <w:rPr>
          <w:rFonts w:ascii="Times New Roman" w:eastAsia="Times New Roman" w:hAnsi="Times New Roman" w:cs="Times New Roman"/>
          <w:color w:val="2B2B2B"/>
          <w:szCs w:val="35"/>
          <w:shd w:val="clear" w:color="auto" w:fill="FFFFFF"/>
          <w:lang w:eastAsia="ru-RU"/>
        </w:rPr>
        <w:t>Свендсен</w:t>
      </w:r>
      <w:proofErr w:type="spellEnd"/>
      <w:r w:rsidRPr="00891EAD">
        <w:rPr>
          <w:rFonts w:ascii="Times New Roman" w:eastAsia="Times New Roman" w:hAnsi="Times New Roman" w:cs="Times New Roman"/>
          <w:color w:val="2B2B2B"/>
          <w:szCs w:val="35"/>
          <w:shd w:val="clear" w:color="auto" w:fill="FFFFFF"/>
          <w:lang w:eastAsia="ru-RU"/>
        </w:rPr>
        <w:t xml:space="preserve"> Л. Философия моды / Пер. с норв. А. Шипунова. М.: Прогресс – Традиция, 2007.</w:t>
      </w:r>
    </w:p>
  </w:footnote>
  <w:footnote w:id="11">
    <w:p w:rsidR="00065482" w:rsidRPr="00EC2FC7" w:rsidRDefault="00065482" w:rsidP="00AF3291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EC2FC7">
        <w:rPr>
          <w:rFonts w:ascii="Times New Roman" w:hAnsi="Times New Roman" w:cs="Times New Roman"/>
          <w:bCs/>
        </w:rPr>
        <w:t>Социальная</w:t>
      </w:r>
      <w:r w:rsidRPr="00EC2FC7">
        <w:rPr>
          <w:rFonts w:ascii="Times New Roman" w:hAnsi="Times New Roman" w:cs="Times New Roman"/>
        </w:rPr>
        <w:t xml:space="preserve"> </w:t>
      </w:r>
      <w:r w:rsidRPr="00EC2FC7">
        <w:rPr>
          <w:rFonts w:ascii="Times New Roman" w:hAnsi="Times New Roman" w:cs="Times New Roman"/>
          <w:bCs/>
        </w:rPr>
        <w:t>адаптация</w:t>
      </w:r>
      <w:r w:rsidRPr="00EC2FC7">
        <w:rPr>
          <w:rFonts w:ascii="Times New Roman" w:hAnsi="Times New Roman" w:cs="Times New Roman"/>
        </w:rPr>
        <w:t xml:space="preserve"> — процесс активного приспособления индивида к условиям </w:t>
      </w:r>
      <w:r w:rsidRPr="00EC2FC7">
        <w:rPr>
          <w:rFonts w:ascii="Times New Roman" w:hAnsi="Times New Roman" w:cs="Times New Roman"/>
          <w:bCs/>
        </w:rPr>
        <w:t>социальной</w:t>
      </w:r>
      <w:r w:rsidRPr="00EC2FC7">
        <w:rPr>
          <w:rFonts w:ascii="Times New Roman" w:hAnsi="Times New Roman" w:cs="Times New Roman"/>
        </w:rPr>
        <w:t xml:space="preserve"> среды; вид взаимодействия личности с </w:t>
      </w:r>
      <w:r w:rsidRPr="00EC2FC7">
        <w:rPr>
          <w:rFonts w:ascii="Times New Roman" w:hAnsi="Times New Roman" w:cs="Times New Roman"/>
          <w:bCs/>
        </w:rPr>
        <w:t>социальной</w:t>
      </w:r>
      <w:r w:rsidRPr="00EC2FC7">
        <w:rPr>
          <w:rFonts w:ascii="Times New Roman" w:hAnsi="Times New Roman" w:cs="Times New Roman"/>
        </w:rPr>
        <w:t xml:space="preserve"> средой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9EA"/>
    <w:multiLevelType w:val="hybridMultilevel"/>
    <w:tmpl w:val="09960D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C96C74"/>
    <w:multiLevelType w:val="multilevel"/>
    <w:tmpl w:val="F3C8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F3DD3"/>
    <w:multiLevelType w:val="hybridMultilevel"/>
    <w:tmpl w:val="15DE5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EE16E6"/>
    <w:multiLevelType w:val="hybridMultilevel"/>
    <w:tmpl w:val="258CE9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A65CB7"/>
    <w:multiLevelType w:val="multilevel"/>
    <w:tmpl w:val="3BF2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432A6"/>
    <w:multiLevelType w:val="multilevel"/>
    <w:tmpl w:val="B27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31AD7"/>
    <w:multiLevelType w:val="hybridMultilevel"/>
    <w:tmpl w:val="C02CD3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2386949"/>
    <w:multiLevelType w:val="multilevel"/>
    <w:tmpl w:val="A610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00F3"/>
    <w:multiLevelType w:val="hybridMultilevel"/>
    <w:tmpl w:val="9460B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E189B"/>
    <w:multiLevelType w:val="hybridMultilevel"/>
    <w:tmpl w:val="30D0167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1331FE3"/>
    <w:multiLevelType w:val="hybridMultilevel"/>
    <w:tmpl w:val="14B00C28"/>
    <w:lvl w:ilvl="0" w:tplc="C944C8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017E9"/>
    <w:multiLevelType w:val="hybridMultilevel"/>
    <w:tmpl w:val="F1587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47CBE"/>
    <w:multiLevelType w:val="multilevel"/>
    <w:tmpl w:val="8F9A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139C9"/>
    <w:multiLevelType w:val="multilevel"/>
    <w:tmpl w:val="37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9B"/>
    <w:rsid w:val="00027B90"/>
    <w:rsid w:val="000310AC"/>
    <w:rsid w:val="00054078"/>
    <w:rsid w:val="000565CB"/>
    <w:rsid w:val="00065482"/>
    <w:rsid w:val="000655E2"/>
    <w:rsid w:val="00073D17"/>
    <w:rsid w:val="00085E44"/>
    <w:rsid w:val="00093FAC"/>
    <w:rsid w:val="000D111F"/>
    <w:rsid w:val="000D498F"/>
    <w:rsid w:val="000E2B67"/>
    <w:rsid w:val="001074F6"/>
    <w:rsid w:val="00140516"/>
    <w:rsid w:val="001D6C18"/>
    <w:rsid w:val="001E7483"/>
    <w:rsid w:val="002558E1"/>
    <w:rsid w:val="002725A0"/>
    <w:rsid w:val="002B4BF1"/>
    <w:rsid w:val="00311735"/>
    <w:rsid w:val="00312EE7"/>
    <w:rsid w:val="00330B89"/>
    <w:rsid w:val="003A25CB"/>
    <w:rsid w:val="00417B3A"/>
    <w:rsid w:val="00430774"/>
    <w:rsid w:val="004321A4"/>
    <w:rsid w:val="004B0F90"/>
    <w:rsid w:val="004E7C33"/>
    <w:rsid w:val="0053180C"/>
    <w:rsid w:val="0055031C"/>
    <w:rsid w:val="00561D3B"/>
    <w:rsid w:val="005D03B5"/>
    <w:rsid w:val="0066388D"/>
    <w:rsid w:val="00664C5C"/>
    <w:rsid w:val="006662D6"/>
    <w:rsid w:val="006A53C3"/>
    <w:rsid w:val="006A766C"/>
    <w:rsid w:val="006D3E8D"/>
    <w:rsid w:val="006F584C"/>
    <w:rsid w:val="0074210E"/>
    <w:rsid w:val="00744D1E"/>
    <w:rsid w:val="007C5A21"/>
    <w:rsid w:val="007F4095"/>
    <w:rsid w:val="00834C67"/>
    <w:rsid w:val="00836379"/>
    <w:rsid w:val="0085131D"/>
    <w:rsid w:val="00865FA5"/>
    <w:rsid w:val="00883BFB"/>
    <w:rsid w:val="00891EAD"/>
    <w:rsid w:val="008A689E"/>
    <w:rsid w:val="008E3FC6"/>
    <w:rsid w:val="008F2BF6"/>
    <w:rsid w:val="00903CB9"/>
    <w:rsid w:val="00911A30"/>
    <w:rsid w:val="00984D98"/>
    <w:rsid w:val="009B0F9E"/>
    <w:rsid w:val="009D0515"/>
    <w:rsid w:val="009E6062"/>
    <w:rsid w:val="00A32D44"/>
    <w:rsid w:val="00A642A2"/>
    <w:rsid w:val="00A874EC"/>
    <w:rsid w:val="00AC2241"/>
    <w:rsid w:val="00AC3EFF"/>
    <w:rsid w:val="00AE4C80"/>
    <w:rsid w:val="00AF1AC1"/>
    <w:rsid w:val="00AF3291"/>
    <w:rsid w:val="00B02A75"/>
    <w:rsid w:val="00B24F08"/>
    <w:rsid w:val="00B257B6"/>
    <w:rsid w:val="00B83E1A"/>
    <w:rsid w:val="00B8562B"/>
    <w:rsid w:val="00B873AD"/>
    <w:rsid w:val="00B93BB8"/>
    <w:rsid w:val="00B96CF9"/>
    <w:rsid w:val="00B976D8"/>
    <w:rsid w:val="00C41490"/>
    <w:rsid w:val="00C419CF"/>
    <w:rsid w:val="00C66ECB"/>
    <w:rsid w:val="00C83F07"/>
    <w:rsid w:val="00C847F4"/>
    <w:rsid w:val="00CA3A9B"/>
    <w:rsid w:val="00CC74ED"/>
    <w:rsid w:val="00CF64C1"/>
    <w:rsid w:val="00D11E2D"/>
    <w:rsid w:val="00D1333E"/>
    <w:rsid w:val="00D259EF"/>
    <w:rsid w:val="00D407A7"/>
    <w:rsid w:val="00D63251"/>
    <w:rsid w:val="00D81F04"/>
    <w:rsid w:val="00DA5BAF"/>
    <w:rsid w:val="00DC61A1"/>
    <w:rsid w:val="00DF2860"/>
    <w:rsid w:val="00E05D38"/>
    <w:rsid w:val="00E077C3"/>
    <w:rsid w:val="00E100E6"/>
    <w:rsid w:val="00E20139"/>
    <w:rsid w:val="00E431EF"/>
    <w:rsid w:val="00E62EBE"/>
    <w:rsid w:val="00E92A7E"/>
    <w:rsid w:val="00EC2FC7"/>
    <w:rsid w:val="00ED23C5"/>
    <w:rsid w:val="00ED44EF"/>
    <w:rsid w:val="00F14E6E"/>
    <w:rsid w:val="00F27CA7"/>
    <w:rsid w:val="00F75B16"/>
    <w:rsid w:val="00F77A00"/>
    <w:rsid w:val="00F84E86"/>
    <w:rsid w:val="00F86807"/>
    <w:rsid w:val="00FA0395"/>
    <w:rsid w:val="00FD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44"/>
  </w:style>
  <w:style w:type="paragraph" w:styleId="1">
    <w:name w:val="heading 1"/>
    <w:basedOn w:val="a"/>
    <w:link w:val="10"/>
    <w:uiPriority w:val="9"/>
    <w:qFormat/>
    <w:rsid w:val="00CA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A9B"/>
    <w:rPr>
      <w:b/>
      <w:bCs/>
    </w:rPr>
  </w:style>
  <w:style w:type="paragraph" w:styleId="a4">
    <w:name w:val="Normal (Web)"/>
    <w:basedOn w:val="a"/>
    <w:uiPriority w:val="99"/>
    <w:unhideWhenUsed/>
    <w:rsid w:val="00CA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3A9B"/>
    <w:rPr>
      <w:color w:val="0000FF"/>
      <w:u w:val="single"/>
    </w:rPr>
  </w:style>
  <w:style w:type="paragraph" w:styleId="a6">
    <w:name w:val="List Paragraph"/>
    <w:basedOn w:val="a"/>
    <w:qFormat/>
    <w:rsid w:val="0055031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8680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93F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3F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3FA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8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7F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66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D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0515"/>
  </w:style>
  <w:style w:type="paragraph" w:styleId="af">
    <w:name w:val="footer"/>
    <w:basedOn w:val="a"/>
    <w:link w:val="af0"/>
    <w:uiPriority w:val="99"/>
    <w:unhideWhenUsed/>
    <w:rsid w:val="009D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0515"/>
  </w:style>
  <w:style w:type="character" w:customStyle="1" w:styleId="20">
    <w:name w:val="Заголовок 2 Знак"/>
    <w:basedOn w:val="a0"/>
    <w:link w:val="2"/>
    <w:uiPriority w:val="9"/>
    <w:semiHidden/>
    <w:rsid w:val="00B96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6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6C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6C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6C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6CF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B96CF9"/>
    <w:rPr>
      <w:i/>
      <w:iCs/>
    </w:rPr>
  </w:style>
  <w:style w:type="character" w:customStyle="1" w:styleId="label">
    <w:name w:val="label"/>
    <w:basedOn w:val="a0"/>
    <w:rsid w:val="00B96CF9"/>
  </w:style>
  <w:style w:type="character" w:customStyle="1" w:styleId="tags">
    <w:name w:val="tags"/>
    <w:basedOn w:val="a0"/>
    <w:rsid w:val="00B96CF9"/>
  </w:style>
  <w:style w:type="paragraph" w:customStyle="1" w:styleId="s">
    <w:name w:val="s"/>
    <w:basedOn w:val="a"/>
    <w:rsid w:val="00B9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1D6C18"/>
  </w:style>
  <w:style w:type="character" w:customStyle="1" w:styleId="posttitle">
    <w:name w:val="posttitle"/>
    <w:basedOn w:val="a0"/>
    <w:rsid w:val="001D6C18"/>
  </w:style>
  <w:style w:type="paragraph" w:customStyle="1" w:styleId="msoorganizationname2">
    <w:name w:val="msoorganizationname2"/>
    <w:rsid w:val="005D03B5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aps/>
      <w:color w:val="6666CC"/>
      <w:kern w:val="28"/>
      <w:sz w:val="18"/>
      <w:szCs w:val="18"/>
      <w:lang w:eastAsia="ru-RU"/>
    </w:rPr>
  </w:style>
  <w:style w:type="paragraph" w:customStyle="1" w:styleId="msotagline">
    <w:name w:val="msotagline"/>
    <w:rsid w:val="005D03B5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0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6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0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46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52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63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9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704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4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83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4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480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90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67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6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1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629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502m&amp;from=yandex.ru%3Bsearch%2F%3Bweb%3B%3B&amp;text=&amp;etext=2033.MzONS10PLfHWW9jBvOv49KjTS7BCIv6eUMMPpDzWEp7PZasKV0eu8NzQE4plD3SnynUSImm4I84vq2Obv-IaAg.ec78cc758e0ef3623346a38ff9f4df71c6b47b67&amp;uuid=&amp;state=Em5uB10Ym2xSIrus_UvOLJC9NBWY9mtMZYdb02A_vx2iL023znCjjBFQNfsleV5jw_v8XQwViC56ZWcTPTbdpA,,&amp;&amp;cst=AiuY0DBWFJ4CiF6OxvZkNHGfAyuWoJi1_bBHj_gOWm-PD8KSUK2GGEKq57IrvpXKkZttq3VM5k9_h3PwpziXS5JIQkfG_A6y5n_5f3fa3K-j2cbpw2ieMKShUIImNQUnjf7X1e8HQpdedSroqC1vgldYVsRkeh7XtTVVMX8-gjLr7KWNxeOtYjnXiBJVANvLMvtF_AoFTystsAd4oaGulULk3V8m1xduwNiROoHLYB1gdXwaWT2hdCImnovnsKb85d2erPSpngZCTWKnvFlCcpc7bGcNweoUQVNmHyeP6KvMzAxee-3rhsi9UZ6H-uatQVGG9X8l-_wYXBQEOJLDsbobvo2CZ4DbKiTS8G1_tQglxS4yfY9T6UH-jmf3mPEqf0JVV8KZWDn5lPBzLoS6vNwUc3MYTy8miasUKBiETqEI_er5qeStKd9U1L0QqJSVIcw-8vw0S-68yLefsHBudid3wzxOWc9leT4xqksQcrCLbDbUAMfvMGzrge9C5dtZS8pLx_4sYYzH_NH2_-PwaCtBxlYCvgQuGBeBudRSlS1KjYddJ9Lev4IlJ7969_UfUEbU22_itOCkl_Lyy-BgiURLPjzS0bUfUVHv_CoRJrDr19dfFmaSswtHOhc_YAmj&amp;data=UlNrNmk5WktYejY4cHFySjRXSWhXQzdLY3hSTVNzV2ZCVXgzZzFIWmJXeUtuclAxN3p4NkxqUWFBbkVpdXIzcVNSR1JrbWhVMXhFMHRfTndoWlZoRlVaU0JiamdjdzFB&amp;sign=94cd27ae4bd67ff36fec86fe41cd474d&amp;keyno=0&amp;b64e=2&amp;ref=orjY4mGPRjk5boDnW0uvlrrd71vZw9kpPr1O1xqkLYFU7BO9y_IlH0WRFY_9oMjIwSP6B8kbLppsWWI4X5yRdqQPSrnqUMmmP0i8kIVv_AXLwbvKiD2g0-V-1IbDSOZTznQqw8HUVs2v-tmy-78EWusmsX-UgwFySLPbszbzj_CO-bOsHPEOUuEDV7nrEu8NhIv8UleEiMT5oK4o66d5i7465YRGy1qRrcvztCN7e59ep2KnG8KBcK9AFoCoNw3V6LvCz4t3zBI,&amp;l10n=ru&amp;rp=1&amp;cts=1547568863068&amp;mc=5.52644016510368&amp;hdtime=11517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ndex.ru/clck/jsredir?bu=502m&amp;from=yandex.ru%3Bsearch%2F%3Bweb%3B%3B&amp;text=&amp;etext=2033.MzONS10PLfHWW9jBvOv49KjTS7BCIv6eUMMPpDzWEp7PZasKV0eu8NzQE4plD3SnynUSImm4I84vq2Obv-IaAg.ec78cc758e0ef3623346a38ff9f4df71c6b47b67&amp;uuid=&amp;state=Em5uB10Ym2xSIrus_UvOLJC9NBWY9mtMZYdb02A_vx2iL023znCjjBFQNfsleV5jw_v8XQwViC56ZWcTPTbdpA,,&amp;&amp;cst=AiuY0DBWFJ4CiF6OxvZkNHGfAyuWoJi1_bBHj_gOWm-PD8KSUK2GGEKq57IrvpXKkZttq3VM5k9_h3PwpziXS5JIQkfG_A6y5n_5f3fa3K-j2cbpw2ieMKShUIImNQUnjf7X1e8HQpdedSroqC1vgldYVsRkeh7XtTVVMX8-gjLr7KWNxeOtYjnXiBJVANvLMvtF_AoFTystsAd4oaGulULk3V8m1xduwNiROoHLYB1gdXwaWT2hdCImnovnsKb85d2erPSpngZCTWKnvFlCcpc7bGcNweoUQVNmHyeP6KvMzAxee-3rhsi9UZ6H-uatQVGG9X8l-_wYXBQEOJLDsbobvo2CZ4DbKiTS8G1_tQglxS4yfY9T6UH-jmf3mPEqf0JVV8KZWDn5lPBzLoS6vNwUc3MYTy8miasUKBiETqEI_er5qeStKd9U1L0QqJSVIcw-8vw0S-68yLefsHBudid3wzxOWc9leT4xqksQcrCLbDbUAMfvMGzrge9C5dtZS8pLx_4sYYzH_NH2_-PwaCtBxlYCvgQuGBeBudRSlS1KjYddJ9Lev4IlJ7969_UfUEbU22_itOCkl_Lyy-BgiURLPjzS0bUfUVHv_CoRJrDr19dfFmaSswtHOhc_YAmj&amp;data=UlNrNmk5WktYejY4cHFySjRXSWhXQzdLY3hSTVNzV2ZCVXgzZzFIWmJXeUtuclAxN3p4NkxqUWFBbkVpdXIzcVNSR1JrbWhVMXhFMHRfTndoWlZoRlVaU0JiamdjdzFB&amp;sign=94cd27ae4bd67ff36fec86fe41cd474d&amp;keyno=0&amp;b64e=2&amp;ref=orjY4mGPRjk5boDnW0uvlrrd71vZw9kpPr1O1xqkLYFU7BO9y_IlH0WRFY_9oMjIwSP6B8kbLppsWWI4X5yRdqQPSrnqUMmmP0i8kIVv_AXLwbvKiD2g0-V-1IbDSOZTznQqw8HUVs2v-tmy-78EWusmsX-UgwFySLPbszbzj_CO-bOsHPEOUuEDV7nrEu8NhIv8UleEiMT5oK4o66d5i7465YRGy1qRrcvztCN7e59ep2KnG8KBcK9AFoCoNw3V6LvCz4t3zBI,&amp;l10n=ru&amp;rp=1&amp;cts=1547568863068&amp;mc=5.52644016510368&amp;hdtime=1151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Мода-это...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0.33000000000000046</c:v>
                </c:pt>
                <c:pt idx="2">
                  <c:v>0.17</c:v>
                </c:pt>
                <c:pt idx="3">
                  <c:v>0.15000000000000016</c:v>
                </c:pt>
                <c:pt idx="4">
                  <c:v>6.0000000000000067E-2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  <c:overlay val="1"/>
    </c:legend>
    <c:plotVisOnly val="1"/>
  </c:chart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 Мнение </a:t>
            </a:r>
            <a:r>
              <a:rPr lang="ru-RU" sz="1200"/>
              <a:t>обучающихся 2-х классов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0.43000000000000027</c:v>
                </c:pt>
                <c:pt idx="1">
                  <c:v>0.1</c:v>
                </c:pt>
                <c:pt idx="2">
                  <c:v>0.2</c:v>
                </c:pt>
                <c:pt idx="3">
                  <c:v>0.13</c:v>
                </c:pt>
                <c:pt idx="4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0.36000000000000026</c:v>
                </c:pt>
                <c:pt idx="1">
                  <c:v>2.0000000000000011E-2</c:v>
                </c:pt>
                <c:pt idx="2">
                  <c:v>0.12000000000000002</c:v>
                </c:pt>
                <c:pt idx="3">
                  <c:v>0.18000000000000013</c:v>
                </c:pt>
                <c:pt idx="4">
                  <c:v>0.32000000000000034</c:v>
                </c:pt>
              </c:numCache>
            </c:numRef>
          </c:val>
        </c:ser>
        <c:dLbls>
          <c:showVal val="1"/>
        </c:dLbls>
        <c:axId val="40456576"/>
        <c:axId val="40458112"/>
      </c:barChart>
      <c:catAx>
        <c:axId val="40456576"/>
        <c:scaling>
          <c:orientation val="minMax"/>
        </c:scaling>
        <c:axPos val="b"/>
        <c:tickLblPos val="nextTo"/>
        <c:crossAx val="40458112"/>
        <c:crosses val="autoZero"/>
        <c:auto val="1"/>
        <c:lblAlgn val="ctr"/>
        <c:lblOffset val="100"/>
      </c:catAx>
      <c:valAx>
        <c:axId val="40458112"/>
        <c:scaling>
          <c:orientation val="minMax"/>
        </c:scaling>
        <c:axPos val="l"/>
        <c:majorGridlines/>
        <c:numFmt formatCode="0%" sourceLinked="1"/>
        <c:tickLblPos val="nextTo"/>
        <c:crossAx val="404565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 Мнение </a:t>
            </a:r>
            <a:r>
              <a:rPr lang="ru-RU" sz="1200"/>
              <a:t>обучающихся 3-х классов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8.0000000000000043E-2</c:v>
                </c:pt>
                <c:pt idx="2">
                  <c:v>0.16</c:v>
                </c:pt>
                <c:pt idx="3">
                  <c:v>0.24000000000000021</c:v>
                </c:pt>
                <c:pt idx="4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</c:v>
                </c:pt>
                <c:pt idx="1">
                  <c:v>0.18000000000000022</c:v>
                </c:pt>
                <c:pt idx="2">
                  <c:v>0.14000000000000001</c:v>
                </c:pt>
                <c:pt idx="3">
                  <c:v>0.16</c:v>
                </c:pt>
                <c:pt idx="4">
                  <c:v>0.18000000000000022</c:v>
                </c:pt>
              </c:numCache>
            </c:numRef>
          </c:val>
        </c:ser>
        <c:dLbls>
          <c:showVal val="1"/>
        </c:dLbls>
        <c:axId val="98501376"/>
        <c:axId val="99197696"/>
      </c:barChart>
      <c:catAx>
        <c:axId val="98501376"/>
        <c:scaling>
          <c:orientation val="minMax"/>
        </c:scaling>
        <c:axPos val="b"/>
        <c:tickLblPos val="nextTo"/>
        <c:crossAx val="99197696"/>
        <c:crosses val="autoZero"/>
        <c:auto val="1"/>
        <c:lblAlgn val="ctr"/>
        <c:lblOffset val="100"/>
      </c:catAx>
      <c:valAx>
        <c:axId val="99197696"/>
        <c:scaling>
          <c:orientation val="minMax"/>
        </c:scaling>
        <c:axPos val="l"/>
        <c:majorGridlines/>
        <c:numFmt formatCode="0%" sourceLinked="1"/>
        <c:tickLblPos val="nextTo"/>
        <c:crossAx val="98501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 Мнение </a:t>
            </a:r>
            <a:r>
              <a:rPr lang="ru-RU" sz="1200"/>
              <a:t>обучающихся 4-х классов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0.58000000000000007</c:v>
                </c:pt>
                <c:pt idx="1">
                  <c:v>6.0000000000000032E-2</c:v>
                </c:pt>
                <c:pt idx="2">
                  <c:v>0.1</c:v>
                </c:pt>
                <c:pt idx="3">
                  <c:v>0.12000000000000002</c:v>
                </c:pt>
                <c:pt idx="4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считают модными себя и друзей</c:v>
                </c:pt>
                <c:pt idx="1">
                  <c:v>считают модными себя</c:v>
                </c:pt>
                <c:pt idx="2">
                  <c:v>читают модными только друзей</c:v>
                </c:pt>
                <c:pt idx="3">
                  <c:v>читают немодными себя и друзей</c:v>
                </c:pt>
                <c:pt idx="4">
                  <c:v>не знаю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0.3200000000000004</c:v>
                </c:pt>
                <c:pt idx="1">
                  <c:v>0</c:v>
                </c:pt>
                <c:pt idx="2">
                  <c:v>0.25</c:v>
                </c:pt>
                <c:pt idx="3">
                  <c:v>9.0000000000000024E-2</c:v>
                </c:pt>
                <c:pt idx="4">
                  <c:v>0.34</c:v>
                </c:pt>
              </c:numCache>
            </c:numRef>
          </c:val>
        </c:ser>
        <c:dLbls>
          <c:showVal val="1"/>
        </c:dLbls>
        <c:axId val="40892288"/>
        <c:axId val="40893824"/>
      </c:barChart>
      <c:catAx>
        <c:axId val="40892288"/>
        <c:scaling>
          <c:orientation val="minMax"/>
        </c:scaling>
        <c:axPos val="b"/>
        <c:tickLblPos val="nextTo"/>
        <c:crossAx val="40893824"/>
        <c:crosses val="autoZero"/>
        <c:auto val="1"/>
        <c:lblAlgn val="ctr"/>
        <c:lblOffset val="100"/>
      </c:catAx>
      <c:valAx>
        <c:axId val="40893824"/>
        <c:scaling>
          <c:orientation val="minMax"/>
        </c:scaling>
        <c:axPos val="l"/>
        <c:majorGridlines/>
        <c:numFmt formatCode="0%" sourceLinked="1"/>
        <c:tickLblPos val="nextTo"/>
        <c:crossAx val="408922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Выбор  "не модного" друга.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модног</c:v>
                </c:pt>
              </c:strCache>
            </c:strRef>
          </c:tx>
          <c:dPt>
            <c:idx val="0"/>
            <c:explosion val="10"/>
          </c:dPt>
          <c:dPt>
            <c:idx val="1"/>
            <c:explosion val="10"/>
          </c:dPt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0.6500000000000008</c:v>
                </c:pt>
                <c:pt idx="2">
                  <c:v>0.70000000000000051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Мотивы выбора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"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модного" друга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мотивы выбора "модного" друга</c:v>
                </c:pt>
              </c:strCache>
            </c:strRef>
          </c:tx>
          <c:explosion val="9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внешняя привлекательность</c:v>
                </c:pt>
                <c:pt idx="1">
                  <c:v>получение благ</c:v>
                </c:pt>
                <c:pt idx="2">
                  <c:v>выделения себя и друга среди сверстников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0.18000000000000013</c:v>
                </c:pt>
                <c:pt idx="2">
                  <c:v>0.30000000000000027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Мотивы выбора " не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модного" друга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мотивы выбора "модного" друга</c:v>
                </c:pt>
              </c:strCache>
            </c:strRef>
          </c:tx>
          <c:explosion val="11"/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нажежность в общении</c:v>
                </c:pt>
                <c:pt idx="1">
                  <c:v>доброжелательность общения</c:v>
                </c:pt>
                <c:pt idx="2">
                  <c:v>"негативное отношение" к модникам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0.46</c:v>
                </c:pt>
                <c:pt idx="2">
                  <c:v>0.26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классы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нет, не зависит</c:v>
                </c:pt>
                <c:pt idx="1">
                  <c:v>да, зависит</c:v>
                </c:pt>
                <c:pt idx="2">
                  <c:v>не всегда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0.6900000000000005</c:v>
                </c:pt>
                <c:pt idx="1">
                  <c:v>0.18000000000000013</c:v>
                </c:pt>
                <c:pt idx="2">
                  <c:v>6.0000000000000032E-2</c:v>
                </c:pt>
                <c:pt idx="3">
                  <c:v>7.0000000000000021E-2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06BA3-1FAE-43E2-AB31-4CBF7A0F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15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ПВИ</cp:lastModifiedBy>
  <cp:revision>33</cp:revision>
  <cp:lastPrinted>2019-01-23T07:09:00Z</cp:lastPrinted>
  <dcterms:created xsi:type="dcterms:W3CDTF">2019-01-15T14:28:00Z</dcterms:created>
  <dcterms:modified xsi:type="dcterms:W3CDTF">2019-01-23T10:19:00Z</dcterms:modified>
</cp:coreProperties>
</file>